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0BB6"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DA5344">
        <w:rPr>
          <w:rFonts w:asciiTheme="minorHAnsi" w:hAnsiTheme="minorHAnsi"/>
        </w:rPr>
        <w:t>Interlocutory Order</w:t>
      </w:r>
      <w:r w:rsidRPr="006E4157">
        <w:rPr>
          <w:rFonts w:asciiTheme="minorHAnsi" w:hAnsiTheme="minorHAnsi"/>
        </w:rPr>
        <w:t xml:space="preserve"> Template</w:t>
      </w:r>
    </w:p>
    <w:p w14:paraId="2F34F1DA"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DA5344">
        <w:rPr>
          <w:rFonts w:asciiTheme="minorHAnsi" w:hAnsiTheme="minorHAnsi"/>
        </w:rPr>
        <w:t>20</w:t>
      </w:r>
      <w:r w:rsidR="00BF402C">
        <w:rPr>
          <w:rFonts w:asciiTheme="minorHAnsi" w:hAnsiTheme="minorHAnsi"/>
        </w:rPr>
        <w:t xml:space="preserve"> of the District Court</w:t>
      </w:r>
      <w:r w:rsidRPr="006E4157">
        <w:rPr>
          <w:rFonts w:asciiTheme="minorHAnsi" w:hAnsiTheme="minorHAnsi"/>
        </w:rPr>
        <w:t xml:space="preserve"> Rules 2014)</w:t>
      </w:r>
    </w:p>
    <w:p w14:paraId="1D2EFC88" w14:textId="77777777" w:rsidR="00A73744" w:rsidRDefault="00A73744" w:rsidP="00FD2099">
      <w:pPr>
        <w:pStyle w:val="DocumentHeading"/>
        <w:spacing w:before="0"/>
        <w:rPr>
          <w:rFonts w:asciiTheme="minorHAnsi" w:hAnsiTheme="minorHAnsi"/>
        </w:rPr>
      </w:pPr>
    </w:p>
    <w:p w14:paraId="2E9ABA0F"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BE116E">
        <w:rPr>
          <w:rFonts w:asciiTheme="minorHAnsi" w:hAnsiTheme="minorHAnsi"/>
        </w:rPr>
        <w:t>interlocutory order</w:t>
      </w:r>
    </w:p>
    <w:p w14:paraId="00E0A453" w14:textId="77777777" w:rsidR="00C27C37" w:rsidRDefault="00C27C37" w:rsidP="009041A1">
      <w:pPr>
        <w:pStyle w:val="Memonumpara"/>
        <w:numPr>
          <w:ilvl w:val="0"/>
          <w:numId w:val="0"/>
        </w:numPr>
        <w:spacing w:before="0"/>
        <w:rPr>
          <w:rFonts w:asciiTheme="minorHAnsi" w:eastAsia="Calibri" w:hAnsiTheme="minorHAnsi" w:cs="Lucida Grande Bold"/>
          <w:bCs/>
          <w:noProof/>
          <w:szCs w:val="22"/>
          <w:lang w:val="en-GB" w:eastAsia="en-NZ"/>
        </w:rPr>
      </w:pPr>
      <w:bookmarkStart w:id="0" w:name="Purpose"/>
      <w:bookmarkEnd w:id="0"/>
      <w:r>
        <w:rPr>
          <w:rFonts w:asciiTheme="minorHAnsi" w:eastAsia="Calibri" w:hAnsiTheme="minorHAnsi" w:cs="Lucida Grande Bold"/>
          <w:bCs/>
          <w:noProof/>
          <w:szCs w:val="22"/>
          <w:lang w:val="en-GB" w:eastAsia="en-NZ"/>
        </w:rPr>
        <w:t xml:space="preserve">Use this form if you have </w:t>
      </w:r>
      <w:r w:rsidR="00BE116E">
        <w:rPr>
          <w:rFonts w:asciiTheme="minorHAnsi" w:eastAsia="Calibri" w:hAnsiTheme="minorHAnsi" w:cs="Lucida Grande Bold"/>
          <w:bCs/>
          <w:noProof/>
          <w:szCs w:val="22"/>
          <w:lang w:val="en-GB" w:eastAsia="en-NZ"/>
        </w:rPr>
        <w:t>obtained an in</w:t>
      </w:r>
      <w:bookmarkStart w:id="1" w:name="_GoBack"/>
      <w:bookmarkEnd w:id="1"/>
      <w:r w:rsidR="00BE116E">
        <w:rPr>
          <w:rFonts w:asciiTheme="minorHAnsi" w:eastAsia="Calibri" w:hAnsiTheme="minorHAnsi" w:cs="Lucida Grande Bold"/>
          <w:bCs/>
          <w:noProof/>
          <w:szCs w:val="22"/>
          <w:lang w:val="en-GB" w:eastAsia="en-NZ"/>
        </w:rPr>
        <w:t xml:space="preserve">terlocutory order and you want to, or are required to, have the order sealed.  </w:t>
      </w:r>
      <w:r>
        <w:rPr>
          <w:rFonts w:asciiTheme="minorHAnsi" w:eastAsia="Calibri" w:hAnsiTheme="minorHAnsi" w:cs="Lucida Grande Bold"/>
          <w:bCs/>
          <w:noProof/>
          <w:szCs w:val="22"/>
          <w:lang w:val="en-GB" w:eastAsia="en-NZ"/>
        </w:rPr>
        <w:t xml:space="preserve">Once your </w:t>
      </w:r>
      <w:r w:rsidR="00BE116E">
        <w:rPr>
          <w:rFonts w:asciiTheme="minorHAnsi" w:eastAsia="Calibri" w:hAnsiTheme="minorHAnsi" w:cs="Lucida Grande Bold"/>
          <w:bCs/>
          <w:noProof/>
          <w:szCs w:val="22"/>
          <w:lang w:val="en-GB" w:eastAsia="en-NZ"/>
        </w:rPr>
        <w:t>interlocutory order</w:t>
      </w:r>
      <w:r>
        <w:rPr>
          <w:rFonts w:asciiTheme="minorHAnsi" w:eastAsia="Calibri" w:hAnsiTheme="minorHAnsi" w:cs="Lucida Grande Bold"/>
          <w:bCs/>
          <w:noProof/>
          <w:szCs w:val="22"/>
          <w:lang w:val="en-GB" w:eastAsia="en-NZ"/>
        </w:rPr>
        <w:t xml:space="preserve"> has been sealed, you must immediately serve a copy of the judgment on every other party to the proceedings who has given an address for service, an</w:t>
      </w:r>
      <w:r w:rsidR="004F5C04">
        <w:rPr>
          <w:rFonts w:asciiTheme="minorHAnsi" w:eastAsia="Calibri" w:hAnsiTheme="minorHAnsi" w:cs="Lucida Grande Bold"/>
          <w:bCs/>
          <w:noProof/>
          <w:szCs w:val="22"/>
          <w:lang w:val="en-GB" w:eastAsia="en-NZ"/>
        </w:rPr>
        <w:t xml:space="preserve">d any other person who is affected by the </w:t>
      </w:r>
      <w:r w:rsidR="00BE116E">
        <w:rPr>
          <w:rFonts w:asciiTheme="minorHAnsi" w:eastAsia="Calibri" w:hAnsiTheme="minorHAnsi" w:cs="Lucida Grande Bold"/>
          <w:bCs/>
          <w:noProof/>
          <w:szCs w:val="22"/>
          <w:lang w:val="en-GB" w:eastAsia="en-NZ"/>
        </w:rPr>
        <w:t>order</w:t>
      </w:r>
      <w:r w:rsidR="004F5C04">
        <w:rPr>
          <w:rFonts w:asciiTheme="minorHAnsi" w:eastAsia="Calibri" w:hAnsiTheme="minorHAnsi" w:cs="Lucida Grande Bold"/>
          <w:bCs/>
          <w:noProof/>
          <w:szCs w:val="22"/>
          <w:lang w:val="en-GB" w:eastAsia="en-NZ"/>
        </w:rPr>
        <w:t xml:space="preserve">. </w:t>
      </w:r>
      <w:r w:rsidR="00BE116E">
        <w:rPr>
          <w:rFonts w:asciiTheme="minorHAnsi" w:eastAsia="Calibri" w:hAnsiTheme="minorHAnsi" w:cs="Lucida Grande Bold"/>
          <w:bCs/>
          <w:noProof/>
          <w:szCs w:val="22"/>
          <w:lang w:val="en-GB" w:eastAsia="en-NZ"/>
        </w:rPr>
        <w:t xml:space="preserve"> See </w:t>
      </w:r>
      <w:hyperlink r:id="rId8" w:history="1">
        <w:r w:rsidR="00BE116E" w:rsidRPr="00BE116E">
          <w:rPr>
            <w:rStyle w:val="Hyperlink"/>
            <w:rFonts w:asciiTheme="minorHAnsi" w:eastAsia="Calibri" w:hAnsiTheme="minorHAnsi" w:cs="Lucida Grande Bold"/>
            <w:bCs/>
            <w:noProof/>
            <w:szCs w:val="22"/>
            <w:lang w:val="en-GB" w:eastAsia="en-NZ"/>
          </w:rPr>
          <w:t>rule 7.40 of the District Court Rules 2014</w:t>
        </w:r>
      </w:hyperlink>
      <w:r w:rsidR="00BE116E">
        <w:rPr>
          <w:rFonts w:asciiTheme="minorHAnsi" w:eastAsia="Calibri" w:hAnsiTheme="minorHAnsi" w:cs="Lucida Grande Bold"/>
          <w:bCs/>
          <w:noProof/>
          <w:szCs w:val="22"/>
          <w:lang w:val="en-GB" w:eastAsia="en-NZ"/>
        </w:rPr>
        <w:t>.</w:t>
      </w:r>
    </w:p>
    <w:p w14:paraId="450CB395" w14:textId="77777777" w:rsidR="009041A1" w:rsidRPr="009041A1" w:rsidRDefault="009041A1" w:rsidP="009041A1">
      <w:pPr>
        <w:pStyle w:val="Memonumpara"/>
        <w:numPr>
          <w:ilvl w:val="0"/>
          <w:numId w:val="0"/>
        </w:numPr>
        <w:spacing w:before="0"/>
        <w:rPr>
          <w:rFonts w:asciiTheme="minorHAnsi" w:eastAsia="Calibri" w:hAnsiTheme="minorHAnsi" w:cs="Lucida Grande Bold"/>
          <w:bCs/>
          <w:noProof/>
          <w:szCs w:val="22"/>
          <w:lang w:val="en-GB" w:eastAsia="en-NZ"/>
        </w:rPr>
      </w:pPr>
    </w:p>
    <w:p w14:paraId="13523426" w14:textId="77777777" w:rsidR="006E0BB3" w:rsidRDefault="006E0BB3" w:rsidP="00FD2099">
      <w:pPr>
        <w:pStyle w:val="DocumentHeading"/>
        <w:spacing w:before="0"/>
        <w:rPr>
          <w:lang w:eastAsia="en-NZ"/>
        </w:rPr>
      </w:pPr>
      <w:r>
        <w:rPr>
          <w:lang w:eastAsia="en-NZ"/>
        </w:rPr>
        <w:t>How to use the template</w:t>
      </w:r>
    </w:p>
    <w:p w14:paraId="53A74CA7" w14:textId="77777777" w:rsidR="006E0BB3"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 xml:space="preserve">All the required fields are set out in the template on the following two pages. </w:t>
      </w:r>
    </w:p>
    <w:p w14:paraId="54347B02" w14:textId="77777777" w:rsidR="00A73744" w:rsidRPr="00BE6387" w:rsidRDefault="00A73744" w:rsidP="00FD2099">
      <w:pPr>
        <w:spacing w:after="0" w:line="240" w:lineRule="auto"/>
        <w:rPr>
          <w:rFonts w:eastAsia="Calibri" w:cs="Lucida Grande Bold"/>
          <w:bCs/>
          <w:noProof/>
          <w:lang w:val="en-GB" w:eastAsia="en-NZ"/>
        </w:rPr>
      </w:pPr>
    </w:p>
    <w:p w14:paraId="7C5FDB7B" w14:textId="77777777" w:rsidR="002104DA" w:rsidRDefault="002104DA" w:rsidP="002104DA">
      <w:pPr>
        <w:spacing w:after="0" w:line="240" w:lineRule="auto"/>
        <w:rPr>
          <w:rFonts w:eastAsia="Times New Roman" w:cs="Times New Roman"/>
          <w:szCs w:val="24"/>
        </w:rPr>
      </w:pPr>
      <w:r w:rsidRPr="006E0BB3">
        <w:rPr>
          <w:rFonts w:eastAsia="Times New Roman" w:cs="Times New Roman"/>
          <w:szCs w:val="24"/>
        </w:rPr>
        <w:t>The sections that you have to fill out are marked with red text. The red text explains what you need to put in. These are</w:t>
      </w:r>
      <w:r>
        <w:rPr>
          <w:rFonts w:eastAsia="Times New Roman" w:cs="Times New Roman"/>
          <w:szCs w:val="24"/>
        </w:rPr>
        <w:t xml:space="preserve"> either:</w:t>
      </w:r>
    </w:p>
    <w:p w14:paraId="04740323" w14:textId="77777777" w:rsidR="002104DA" w:rsidRDefault="002104DA" w:rsidP="002104DA">
      <w:pPr>
        <w:pStyle w:val="ListParagraph"/>
        <w:numPr>
          <w:ilvl w:val="0"/>
          <w:numId w:val="16"/>
        </w:numPr>
        <w:spacing w:after="0" w:line="240" w:lineRule="auto"/>
        <w:rPr>
          <w:rFonts w:eastAsia="Times New Roman" w:cs="Times New Roman"/>
          <w:szCs w:val="24"/>
        </w:rPr>
      </w:pPr>
      <w:r w:rsidRPr="00076D32">
        <w:rPr>
          <w:rFonts w:eastAsia="Times New Roman" w:cs="Times New Roman"/>
          <w:szCs w:val="24"/>
        </w:rPr>
        <w:t>fillable form fields, so click on</w:t>
      </w:r>
      <w:r>
        <w:rPr>
          <w:rFonts w:eastAsia="Times New Roman" w:cs="Times New Roman"/>
          <w:szCs w:val="24"/>
        </w:rPr>
        <w:t xml:space="preserve"> the red text and start typing.</w:t>
      </w:r>
    </w:p>
    <w:p w14:paraId="71A8F628" w14:textId="77777777" w:rsidR="002104DA" w:rsidRDefault="002104DA" w:rsidP="002104DA">
      <w:pPr>
        <w:pStyle w:val="ListParagraph"/>
        <w:numPr>
          <w:ilvl w:val="0"/>
          <w:numId w:val="16"/>
        </w:numPr>
        <w:spacing w:after="0" w:line="240" w:lineRule="auto"/>
        <w:rPr>
          <w:rFonts w:eastAsia="Times New Roman" w:cs="Times New Roman"/>
          <w:szCs w:val="24"/>
        </w:rPr>
      </w:pPr>
      <w:r>
        <w:rPr>
          <w:rFonts w:eastAsia="Times New Roman" w:cs="Times New Roman"/>
          <w:szCs w:val="24"/>
        </w:rPr>
        <w:t>dropdown fields, where you can select and option.</w:t>
      </w:r>
    </w:p>
    <w:p w14:paraId="79F84F51" w14:textId="77777777" w:rsidR="00A73744" w:rsidRPr="00BE6387" w:rsidRDefault="00A73744" w:rsidP="00FD2099">
      <w:pPr>
        <w:spacing w:after="0" w:line="240" w:lineRule="auto"/>
        <w:rPr>
          <w:rFonts w:eastAsia="Calibri" w:cs="Lucida Grande Bold"/>
          <w:bCs/>
          <w:noProof/>
          <w:lang w:val="en-GB" w:eastAsia="en-NZ"/>
        </w:rPr>
      </w:pPr>
    </w:p>
    <w:p w14:paraId="4607E11E" w14:textId="77777777" w:rsidR="006E0BB3"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The blue text is explanatory notes</w:t>
      </w:r>
      <w:r w:rsidR="00750CD7" w:rsidRPr="00BE6387">
        <w:rPr>
          <w:rFonts w:eastAsia="Calibri" w:cs="Lucida Grande Bold"/>
          <w:bCs/>
          <w:noProof/>
          <w:lang w:val="en-GB" w:eastAsia="en-NZ"/>
        </w:rPr>
        <w:t xml:space="preserve">. Delete these notes </w:t>
      </w:r>
      <w:r w:rsidRPr="00BE6387">
        <w:rPr>
          <w:rFonts w:eastAsia="Calibri" w:cs="Lucida Grande Bold"/>
          <w:bCs/>
          <w:noProof/>
          <w:lang w:val="en-GB" w:eastAsia="en-NZ"/>
        </w:rPr>
        <w:t xml:space="preserve">before </w:t>
      </w:r>
      <w:r w:rsidR="001F6060" w:rsidRPr="00BE6387">
        <w:rPr>
          <w:rFonts w:eastAsia="Calibri" w:cs="Lucida Grande Bold"/>
          <w:bCs/>
          <w:noProof/>
          <w:lang w:val="en-GB" w:eastAsia="en-NZ"/>
        </w:rPr>
        <w:t>printing</w:t>
      </w:r>
      <w:r w:rsidRPr="00BE6387">
        <w:rPr>
          <w:rFonts w:eastAsia="Calibri" w:cs="Lucida Grande Bold"/>
          <w:bCs/>
          <w:noProof/>
          <w:lang w:val="en-GB" w:eastAsia="en-NZ"/>
        </w:rPr>
        <w:t xml:space="preserve"> the form. </w:t>
      </w:r>
    </w:p>
    <w:p w14:paraId="37541E21" w14:textId="77777777" w:rsidR="00A73744" w:rsidRDefault="00A73744" w:rsidP="00FD2099">
      <w:pPr>
        <w:pStyle w:val="DocumentHeading"/>
        <w:spacing w:before="0"/>
        <w:rPr>
          <w:lang w:eastAsia="en-NZ"/>
        </w:rPr>
      </w:pPr>
    </w:p>
    <w:p w14:paraId="3114B6D9" w14:textId="77777777" w:rsidR="006E0BB3" w:rsidRDefault="006E0BB3" w:rsidP="00FD2099">
      <w:pPr>
        <w:pStyle w:val="DocumentHeading"/>
        <w:spacing w:before="0"/>
        <w:rPr>
          <w:lang w:eastAsia="en-NZ"/>
        </w:rPr>
      </w:pPr>
      <w:r>
        <w:rPr>
          <w:lang w:eastAsia="en-NZ"/>
        </w:rPr>
        <w:t>Formatting your form</w:t>
      </w:r>
    </w:p>
    <w:p w14:paraId="02B77B07" w14:textId="77777777" w:rsidR="006E0BB3" w:rsidRDefault="006E0BB3" w:rsidP="00601651">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601651">
        <w:rPr>
          <w:rFonts w:eastAsia="Times New Roman" w:cs="Times New Roman"/>
          <w:szCs w:val="24"/>
        </w:rPr>
        <w:t>that</w:t>
      </w:r>
      <w:r w:rsidRPr="006E0BB3">
        <w:rPr>
          <w:rFonts w:eastAsia="Times New Roman" w:cs="Times New Roman"/>
          <w:szCs w:val="24"/>
        </w:rPr>
        <w:t xml:space="preserve"> the pages are numbered. Numbering should </w:t>
      </w:r>
      <w:r w:rsidR="00A1696E">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53F76700" w14:textId="77777777" w:rsidR="00A73744" w:rsidRPr="006E0BB3" w:rsidRDefault="00A73744" w:rsidP="00FD2099">
      <w:pPr>
        <w:spacing w:after="0" w:line="240" w:lineRule="auto"/>
        <w:rPr>
          <w:rFonts w:eastAsia="Times New Roman" w:cs="Times New Roman"/>
          <w:szCs w:val="24"/>
        </w:rPr>
      </w:pPr>
    </w:p>
    <w:p w14:paraId="55375254"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2C4E67" w:rsidRPr="002C4E67">
        <w:rPr>
          <w:rFonts w:eastAsia="Times New Roman" w:cs="Times New Roman"/>
          <w:szCs w:val="24"/>
        </w:rPr>
        <w:t xml:space="preserve"> </w:t>
      </w:r>
      <w:r w:rsidR="002C4E67">
        <w:rPr>
          <w:rFonts w:eastAsia="Times New Roman" w:cs="Times New Roman"/>
          <w:szCs w:val="24"/>
        </w:rPr>
        <w:t xml:space="preserve">the cover sheet must not be double sided. </w:t>
      </w:r>
      <w:r w:rsidRPr="006E0BB3">
        <w:rPr>
          <w:rFonts w:eastAsia="Times New Roman" w:cs="Times New Roman"/>
          <w:szCs w:val="24"/>
        </w:rPr>
        <w:t xml:space="preserve"> </w:t>
      </w:r>
      <w:r w:rsidR="002C4E67">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65E3D80"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286A414D"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0F57ECBC" w14:textId="77777777" w:rsidR="00A73744" w:rsidRPr="001F6060" w:rsidRDefault="00A73744" w:rsidP="00A73744">
      <w:pPr>
        <w:pStyle w:val="ListParagraph"/>
        <w:spacing w:after="0" w:line="240" w:lineRule="auto"/>
        <w:rPr>
          <w:rFonts w:eastAsia="Times New Roman" w:cs="Times New Roman"/>
          <w:szCs w:val="24"/>
        </w:rPr>
      </w:pPr>
    </w:p>
    <w:p w14:paraId="3B219FE5"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13FFE57E"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9"/>
          <w:type w:val="continuous"/>
          <w:pgSz w:w="11906" w:h="16838"/>
          <w:pgMar w:top="1440" w:right="1440" w:bottom="1440" w:left="1440" w:header="709" w:footer="709" w:gutter="0"/>
          <w:pgNumType w:start="0"/>
          <w:cols w:space="708"/>
          <w:titlePg/>
          <w:docGrid w:linePitch="360"/>
        </w:sectPr>
      </w:pPr>
    </w:p>
    <w:p w14:paraId="5B13C952"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211F319F" w14:textId="77777777" w:rsidR="00E757C2" w:rsidRPr="0013267B" w:rsidRDefault="00E757C2" w:rsidP="00FD2099">
      <w:pPr>
        <w:shd w:val="clear" w:color="auto" w:fill="FFFFFF"/>
        <w:spacing w:after="0" w:line="240" w:lineRule="auto"/>
        <w:rPr>
          <w:rFonts w:ascii="Times New Roman" w:hAnsi="Times New Roman" w:cs="Times New Roman"/>
          <w:sz w:val="24"/>
          <w:szCs w:val="24"/>
          <w:lang w:eastAsia="en-NZ"/>
        </w:rPr>
      </w:pPr>
    </w:p>
    <w:p w14:paraId="44BF6AA4" w14:textId="6283E48F" w:rsidR="00CB08D6" w:rsidRPr="0013267B" w:rsidRDefault="00931FB5"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EC4A243C2301471F9CD404ADEA709331"/>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7E6AF329"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67FF6713" w14:textId="77777777" w:rsidR="00CB08D6" w:rsidRPr="0013267B" w:rsidRDefault="009C21DD"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w:t>
          </w:r>
        </w:sdtContent>
      </w:sdt>
    </w:p>
    <w:p w14:paraId="4C22356B"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57682AD4"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523FE281"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14:paraId="77E14062"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176FE16C"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3A279C6A"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14:paraId="1CA8607B"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028A1D96"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079DC13D"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14:paraId="4A0AE80D"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1F750F9C"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68E49681" w14:textId="77777777"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246ED3F7"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4AC6834C" w14:textId="77777777" w:rsidR="00BF4582" w:rsidRPr="0013267B" w:rsidRDefault="00260407"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14:paraId="3CA7C8E9" w14:textId="77777777" w:rsidR="00CB08D6" w:rsidRPr="0013267B" w:rsidRDefault="00CB08D6" w:rsidP="00FD2099">
      <w:pPr>
        <w:spacing w:after="0" w:line="240" w:lineRule="auto"/>
        <w:rPr>
          <w:rFonts w:ascii="Times New Roman" w:hAnsi="Times New Roman" w:cs="Times New Roman"/>
          <w:sz w:val="24"/>
          <w:szCs w:val="24"/>
          <w:lang w:eastAsia="en-NZ"/>
        </w:rPr>
      </w:pPr>
    </w:p>
    <w:p w14:paraId="0BD3655E" w14:textId="77777777" w:rsidR="00CB08D6" w:rsidRPr="0013267B" w:rsidRDefault="00CB08D6" w:rsidP="00FD2099">
      <w:pPr>
        <w:spacing w:after="0" w:line="240" w:lineRule="auto"/>
        <w:rPr>
          <w:rFonts w:ascii="Times New Roman" w:hAnsi="Times New Roman" w:cs="Times New Roman"/>
          <w:sz w:val="24"/>
          <w:szCs w:val="24"/>
          <w:lang w:eastAsia="en-NZ"/>
        </w:rPr>
      </w:pPr>
    </w:p>
    <w:p w14:paraId="47E48F01"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264EFA9F" w14:textId="77777777" w:rsidR="00CB08D6" w:rsidRPr="0013267B" w:rsidRDefault="00BE116E"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Interlocutory Order</w:t>
      </w:r>
    </w:p>
    <w:p w14:paraId="3EF176C2"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5065D7E0" w14:textId="77777777" w:rsidR="00CB08D6" w:rsidRPr="0013267B" w:rsidRDefault="00CB08D6" w:rsidP="00FD2099">
      <w:pPr>
        <w:spacing w:after="0" w:line="240" w:lineRule="auto"/>
        <w:rPr>
          <w:rFonts w:ascii="Times New Roman" w:hAnsi="Times New Roman" w:cs="Times New Roman"/>
          <w:sz w:val="24"/>
          <w:szCs w:val="24"/>
          <w:lang w:eastAsia="en-NZ"/>
        </w:rPr>
      </w:pPr>
    </w:p>
    <w:p w14:paraId="6E179FB0" w14:textId="77777777" w:rsidR="00CB08D6" w:rsidRPr="0013267B" w:rsidRDefault="00CB08D6" w:rsidP="00FD2099">
      <w:pPr>
        <w:spacing w:after="0" w:line="240" w:lineRule="auto"/>
        <w:rPr>
          <w:rFonts w:ascii="Times New Roman" w:hAnsi="Times New Roman" w:cs="Times New Roman"/>
          <w:sz w:val="24"/>
          <w:szCs w:val="24"/>
          <w:lang w:eastAsia="en-NZ"/>
        </w:rPr>
      </w:pPr>
    </w:p>
    <w:p w14:paraId="1B5611AF" w14:textId="77777777" w:rsidR="00CB08D6" w:rsidRDefault="00CB08D6" w:rsidP="00FD2099">
      <w:pPr>
        <w:spacing w:after="0" w:line="240" w:lineRule="auto"/>
        <w:rPr>
          <w:rFonts w:ascii="Times New Roman" w:hAnsi="Times New Roman" w:cs="Times New Roman"/>
          <w:sz w:val="24"/>
          <w:szCs w:val="24"/>
          <w:lang w:eastAsia="en-NZ"/>
        </w:rPr>
      </w:pPr>
    </w:p>
    <w:p w14:paraId="4FF12C08" w14:textId="77777777" w:rsidR="00260407" w:rsidRDefault="00260407" w:rsidP="00FD2099">
      <w:pPr>
        <w:spacing w:after="0" w:line="240" w:lineRule="auto"/>
        <w:rPr>
          <w:rFonts w:ascii="Times New Roman" w:hAnsi="Times New Roman" w:cs="Times New Roman"/>
          <w:sz w:val="24"/>
          <w:szCs w:val="24"/>
          <w:lang w:eastAsia="en-NZ"/>
        </w:rPr>
      </w:pPr>
    </w:p>
    <w:p w14:paraId="7233175B" w14:textId="77777777" w:rsidR="00DC174C" w:rsidRDefault="00DC174C" w:rsidP="00FD2099">
      <w:pPr>
        <w:spacing w:after="0" w:line="240" w:lineRule="auto"/>
        <w:rPr>
          <w:rFonts w:ascii="Times New Roman" w:hAnsi="Times New Roman" w:cs="Times New Roman"/>
          <w:sz w:val="24"/>
          <w:szCs w:val="24"/>
          <w:lang w:eastAsia="en-NZ"/>
        </w:rPr>
      </w:pPr>
    </w:p>
    <w:p w14:paraId="2D13DFD7" w14:textId="77777777" w:rsidR="00A73744" w:rsidRDefault="00A73744" w:rsidP="00FD2099">
      <w:pPr>
        <w:spacing w:after="0" w:line="240" w:lineRule="auto"/>
        <w:rPr>
          <w:rFonts w:ascii="Times New Roman" w:hAnsi="Times New Roman" w:cs="Times New Roman"/>
          <w:sz w:val="24"/>
          <w:szCs w:val="24"/>
          <w:lang w:eastAsia="en-NZ"/>
        </w:rPr>
      </w:pPr>
    </w:p>
    <w:p w14:paraId="6E7F1697" w14:textId="77777777" w:rsidR="00A73744" w:rsidRDefault="00A73744" w:rsidP="00FD2099">
      <w:pPr>
        <w:spacing w:after="0" w:line="240" w:lineRule="auto"/>
        <w:rPr>
          <w:rFonts w:ascii="Times New Roman" w:hAnsi="Times New Roman" w:cs="Times New Roman"/>
          <w:sz w:val="24"/>
          <w:szCs w:val="24"/>
          <w:lang w:eastAsia="en-NZ"/>
        </w:rPr>
      </w:pPr>
    </w:p>
    <w:p w14:paraId="1C9296BE" w14:textId="77777777" w:rsidR="00A73744" w:rsidRDefault="00A73744" w:rsidP="00FD2099">
      <w:pPr>
        <w:spacing w:after="0" w:line="240" w:lineRule="auto"/>
        <w:rPr>
          <w:rFonts w:ascii="Times New Roman" w:hAnsi="Times New Roman" w:cs="Times New Roman"/>
          <w:sz w:val="24"/>
          <w:szCs w:val="24"/>
          <w:lang w:eastAsia="en-NZ"/>
        </w:rPr>
      </w:pPr>
    </w:p>
    <w:p w14:paraId="3EADC27A" w14:textId="77777777" w:rsidR="00260407" w:rsidRPr="00357F13" w:rsidRDefault="00260407" w:rsidP="00FD2099">
      <w:pPr>
        <w:spacing w:after="0" w:line="240" w:lineRule="auto"/>
        <w:rPr>
          <w:rFonts w:ascii="Times New Roman" w:hAnsi="Times New Roman" w:cs="Times New Roman"/>
          <w:sz w:val="24"/>
          <w:szCs w:val="24"/>
          <w:lang w:eastAsia="en-NZ"/>
        </w:rPr>
      </w:pPr>
    </w:p>
    <w:p w14:paraId="2B0A98CA" w14:textId="77777777"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50944863" w14:textId="77777777"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63A9D0FC" w14:textId="77777777"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04C33748" w14:textId="77777777" w:rsidR="006567F5" w:rsidRDefault="00E4260B" w:rsidP="00FD2099">
      <w:pPr>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 xml:space="preserve">To </w:t>
      </w:r>
      <w:sdt>
        <w:sdtPr>
          <w:rPr>
            <w:rFonts w:ascii="Times New Roman" w:hAnsi="Times New Roman" w:cs="Times New Roman"/>
            <w:sz w:val="24"/>
            <w:szCs w:val="24"/>
            <w:lang w:eastAsia="en-NZ"/>
          </w:rPr>
          <w:id w:val="9510040"/>
          <w:placeholder>
            <w:docPart w:val="DefaultPlaceholder_22675703"/>
          </w:placeholder>
        </w:sdtPr>
        <w:sdtEndPr/>
        <w:sdtContent>
          <w:r w:rsidRPr="00E4260B">
            <w:rPr>
              <w:rFonts w:ascii="Times New Roman" w:hAnsi="Times New Roman" w:cs="Times New Roman"/>
              <w:color w:val="FF0000"/>
              <w:sz w:val="24"/>
              <w:szCs w:val="24"/>
              <w:lang w:eastAsia="en-NZ"/>
            </w:rPr>
            <w:t xml:space="preserve">name of every </w:t>
          </w:r>
          <w:r w:rsidR="00055043">
            <w:rPr>
              <w:rFonts w:ascii="Times New Roman" w:hAnsi="Times New Roman" w:cs="Times New Roman"/>
              <w:color w:val="FF0000"/>
              <w:sz w:val="24"/>
              <w:szCs w:val="24"/>
              <w:lang w:eastAsia="en-NZ"/>
            </w:rPr>
            <w:t>person</w:t>
          </w:r>
          <w:r w:rsidRPr="00E4260B">
            <w:rPr>
              <w:rFonts w:ascii="Times New Roman" w:hAnsi="Times New Roman" w:cs="Times New Roman"/>
              <w:color w:val="FF0000"/>
              <w:sz w:val="24"/>
              <w:szCs w:val="24"/>
              <w:lang w:eastAsia="en-NZ"/>
            </w:rPr>
            <w:t xml:space="preserve"> required to be served with a copy of the order</w:t>
          </w:r>
        </w:sdtContent>
      </w:sdt>
    </w:p>
    <w:p w14:paraId="502C6F91" w14:textId="77777777" w:rsidR="00E4260B" w:rsidRDefault="00E4260B" w:rsidP="00FD2099">
      <w:pPr>
        <w:spacing w:after="0" w:line="240" w:lineRule="auto"/>
        <w:rPr>
          <w:rFonts w:ascii="Times New Roman" w:hAnsi="Times New Roman" w:cs="Times New Roman"/>
          <w:sz w:val="24"/>
          <w:szCs w:val="24"/>
          <w:lang w:eastAsia="en-NZ"/>
        </w:rPr>
      </w:pPr>
    </w:p>
    <w:p w14:paraId="53C0E02C" w14:textId="77777777" w:rsidR="00E4260B" w:rsidRDefault="00E4260B" w:rsidP="00E4260B">
      <w:pPr>
        <w:pStyle w:val="ListParagraph"/>
        <w:numPr>
          <w:ilvl w:val="0"/>
          <w:numId w:val="17"/>
        </w:numPr>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The interlocutory application made by </w:t>
      </w:r>
      <w:sdt>
        <w:sdtPr>
          <w:rPr>
            <w:rFonts w:ascii="Times New Roman" w:hAnsi="Times New Roman" w:cs="Times New Roman"/>
            <w:sz w:val="24"/>
            <w:szCs w:val="24"/>
            <w:lang w:eastAsia="en-NZ"/>
          </w:rPr>
          <w:id w:val="9510047"/>
          <w:placeholder>
            <w:docPart w:val="DefaultPlaceholder_22675703"/>
          </w:placeholder>
        </w:sdtPr>
        <w:sdtEndPr/>
        <w:sdtContent>
          <w:r w:rsidRPr="00E4260B">
            <w:rPr>
              <w:rFonts w:ascii="Times New Roman" w:hAnsi="Times New Roman" w:cs="Times New Roman"/>
              <w:color w:val="FF0000"/>
              <w:sz w:val="24"/>
              <w:szCs w:val="24"/>
              <w:lang w:eastAsia="en-NZ"/>
            </w:rPr>
            <w:t>name of applicant</w:t>
          </w:r>
        </w:sdtContent>
      </w:sdt>
      <w:r>
        <w:rPr>
          <w:rFonts w:ascii="Times New Roman" w:hAnsi="Times New Roman" w:cs="Times New Roman"/>
          <w:sz w:val="24"/>
          <w:szCs w:val="24"/>
          <w:lang w:eastAsia="en-NZ"/>
        </w:rPr>
        <w:t xml:space="preserve"> on </w:t>
      </w:r>
      <w:sdt>
        <w:sdtPr>
          <w:rPr>
            <w:rFonts w:ascii="Times New Roman" w:hAnsi="Times New Roman" w:cs="Times New Roman"/>
            <w:sz w:val="24"/>
            <w:szCs w:val="24"/>
            <w:lang w:eastAsia="en-NZ"/>
          </w:rPr>
          <w:id w:val="9510049"/>
          <w:placeholder>
            <w:docPart w:val="726A6ADE2250426EBFAA0333C2C5AD6F"/>
          </w:placeholder>
          <w:showingPlcHdr/>
        </w:sdtPr>
        <w:sdtEndPr/>
        <w:sdtContent>
          <w:r w:rsidRPr="00E4260B">
            <w:rPr>
              <w:rStyle w:val="PlaceholderText"/>
              <w:color w:val="FF0000"/>
            </w:rPr>
            <w:t>date of application</w:t>
          </w:r>
        </w:sdtContent>
      </w:sdt>
      <w:r>
        <w:rPr>
          <w:rFonts w:ascii="Times New Roman" w:hAnsi="Times New Roman" w:cs="Times New Roman"/>
          <w:sz w:val="24"/>
          <w:szCs w:val="24"/>
          <w:lang w:eastAsia="en-NZ"/>
        </w:rPr>
        <w:t xml:space="preserve"> was determined by </w:t>
      </w:r>
      <w:sdt>
        <w:sdtPr>
          <w:rPr>
            <w:rFonts w:ascii="Times New Roman" w:hAnsi="Times New Roman" w:cs="Times New Roman"/>
            <w:color w:val="FF0000"/>
            <w:sz w:val="24"/>
            <w:szCs w:val="24"/>
            <w:lang w:eastAsia="en-NZ"/>
          </w:rPr>
          <w:id w:val="9510051"/>
          <w:placeholder>
            <w:docPart w:val="B3B243BB7F6241498C12ED325322F083"/>
          </w:placeholder>
          <w:showingPlcHdr/>
          <w:dropDownList>
            <w:listItem w:displayText="Judge" w:value="Judge"/>
            <w:listItem w:displayText="Registrar" w:value="Registrar"/>
          </w:dropDownList>
        </w:sdtPr>
        <w:sdtEndPr>
          <w:rPr>
            <w:color w:val="auto"/>
          </w:rPr>
        </w:sdtEndPr>
        <w:sdtContent>
          <w:r w:rsidRPr="00E4260B">
            <w:rPr>
              <w:rStyle w:val="PlaceholderText"/>
              <w:color w:val="FF0000"/>
            </w:rPr>
            <w:t>judicial officer type</w:t>
          </w:r>
        </w:sdtContent>
      </w:sdt>
      <w:r>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9510053"/>
          <w:placeholder>
            <w:docPart w:val="4B30A61AD0524F5DA870266474A2AF7C"/>
          </w:placeholder>
          <w:showingPlcHdr/>
        </w:sdtPr>
        <w:sdtEndPr/>
        <w:sdtContent>
          <w:r w:rsidRPr="00E4260B">
            <w:rPr>
              <w:rStyle w:val="PlaceholderText"/>
              <w:color w:val="FF0000"/>
            </w:rPr>
            <w:t>name of judicial officer</w:t>
          </w:r>
        </w:sdtContent>
      </w:sdt>
      <w:r>
        <w:rPr>
          <w:rFonts w:ascii="Times New Roman" w:hAnsi="Times New Roman" w:cs="Times New Roman"/>
          <w:sz w:val="24"/>
          <w:szCs w:val="24"/>
          <w:lang w:eastAsia="en-NZ"/>
        </w:rPr>
        <w:t xml:space="preserve"> on </w:t>
      </w:r>
      <w:sdt>
        <w:sdtPr>
          <w:rPr>
            <w:rFonts w:ascii="Times New Roman" w:hAnsi="Times New Roman" w:cs="Times New Roman"/>
            <w:sz w:val="24"/>
            <w:szCs w:val="24"/>
            <w:lang w:eastAsia="en-NZ"/>
          </w:rPr>
          <w:id w:val="9510076"/>
          <w:placeholder>
            <w:docPart w:val="9B60432BF94F49EDA57BD85E0432F994"/>
          </w:placeholder>
          <w:showingPlcHdr/>
        </w:sdtPr>
        <w:sdtEndPr/>
        <w:sdtContent>
          <w:r w:rsidRPr="00E4260B">
            <w:rPr>
              <w:rStyle w:val="PlaceholderText"/>
              <w:color w:val="FF0000"/>
            </w:rPr>
            <w:t>date of order</w:t>
          </w:r>
        </w:sdtContent>
      </w:sdt>
      <w:r>
        <w:rPr>
          <w:rFonts w:ascii="Times New Roman" w:hAnsi="Times New Roman" w:cs="Times New Roman"/>
          <w:sz w:val="24"/>
          <w:szCs w:val="24"/>
          <w:lang w:eastAsia="en-NZ"/>
        </w:rPr>
        <w:t>.</w:t>
      </w:r>
    </w:p>
    <w:p w14:paraId="2964D14D" w14:textId="77777777" w:rsidR="00E4260B" w:rsidRDefault="00E4260B" w:rsidP="00E4260B">
      <w:pPr>
        <w:pStyle w:val="ListParagraph"/>
        <w:spacing w:after="0" w:line="240" w:lineRule="auto"/>
        <w:rPr>
          <w:rFonts w:ascii="Times New Roman" w:hAnsi="Times New Roman" w:cs="Times New Roman"/>
          <w:sz w:val="24"/>
          <w:szCs w:val="24"/>
          <w:lang w:eastAsia="en-NZ"/>
        </w:rPr>
      </w:pPr>
    </w:p>
    <w:p w14:paraId="1BBE3E3B" w14:textId="77777777" w:rsidR="00E4260B" w:rsidRPr="00E4260B" w:rsidRDefault="00E4260B" w:rsidP="00E4260B">
      <w:pPr>
        <w:pStyle w:val="ListParagraph"/>
        <w:numPr>
          <w:ilvl w:val="0"/>
          <w:numId w:val="17"/>
        </w:numPr>
        <w:spacing w:after="0" w:line="240" w:lineRule="auto"/>
        <w:rPr>
          <w:rFonts w:ascii="Times New Roman" w:hAnsi="Times New Roman" w:cs="Times New Roman"/>
          <w:color w:val="00B0F0"/>
          <w:sz w:val="24"/>
          <w:szCs w:val="24"/>
          <w:lang w:eastAsia="en-NZ"/>
        </w:rPr>
      </w:pPr>
      <w:r w:rsidRPr="00E4260B">
        <w:rPr>
          <w:rFonts w:ascii="Times New Roman" w:hAnsi="Times New Roman" w:cs="Times New Roman"/>
          <w:color w:val="00B0F0"/>
          <w:sz w:val="24"/>
          <w:szCs w:val="24"/>
          <w:lang w:eastAsia="en-NZ"/>
        </w:rPr>
        <w:t>For this paragraph select the statement that applies</w:t>
      </w:r>
    </w:p>
    <w:p w14:paraId="6C662D4E" w14:textId="77777777" w:rsidR="00E4260B" w:rsidRDefault="00E4260B" w:rsidP="00E4260B">
      <w:pPr>
        <w:pStyle w:val="ListParagraph"/>
        <w:rPr>
          <w:rFonts w:ascii="Times New Roman" w:hAnsi="Times New Roman" w:cs="Times New Roman"/>
          <w:sz w:val="24"/>
          <w:szCs w:val="24"/>
          <w:lang w:eastAsia="en-NZ"/>
        </w:rPr>
      </w:pPr>
    </w:p>
    <w:p w14:paraId="26E4FB4E" w14:textId="77777777" w:rsidR="00E4260B" w:rsidRDefault="00E4260B" w:rsidP="00E4260B">
      <w:pPr>
        <w:pStyle w:val="ListParagraph"/>
        <w:rPr>
          <w:rFonts w:ascii="Times New Roman" w:hAnsi="Times New Roman" w:cs="Times New Roman"/>
          <w:color w:val="00B0F0"/>
          <w:sz w:val="24"/>
          <w:szCs w:val="24"/>
          <w:lang w:eastAsia="en-NZ"/>
        </w:rPr>
      </w:pPr>
      <w:r w:rsidRPr="00E4260B">
        <w:rPr>
          <w:rFonts w:ascii="Times New Roman" w:hAnsi="Times New Roman" w:cs="Times New Roman"/>
          <w:color w:val="00B0F0"/>
          <w:sz w:val="24"/>
          <w:szCs w:val="24"/>
          <w:lang w:eastAsia="en-NZ"/>
        </w:rPr>
        <w:t>Statement A</w:t>
      </w:r>
    </w:p>
    <w:p w14:paraId="39899D74" w14:textId="77777777" w:rsidR="00E4260B" w:rsidRDefault="00E4260B" w:rsidP="00055043">
      <w:pPr>
        <w:pStyle w:val="ListParagraph"/>
        <w:spacing w:after="0"/>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The determination was made following a hearing held on </w:t>
      </w:r>
      <w:sdt>
        <w:sdtPr>
          <w:rPr>
            <w:rFonts w:ascii="Times New Roman" w:hAnsi="Times New Roman" w:cs="Times New Roman"/>
            <w:sz w:val="24"/>
            <w:szCs w:val="24"/>
            <w:lang w:eastAsia="en-NZ"/>
          </w:rPr>
          <w:id w:val="9510084"/>
          <w:placeholder>
            <w:docPart w:val="CF5B1E747A8246649EF10C35793A970B"/>
          </w:placeholder>
          <w:showingPlcHdr/>
        </w:sdtPr>
        <w:sdtEndPr>
          <w:rPr>
            <w:color w:val="FF0000"/>
          </w:rPr>
        </w:sdtEndPr>
        <w:sdtContent>
          <w:r w:rsidRPr="00E4260B">
            <w:rPr>
              <w:rStyle w:val="PlaceholderText"/>
              <w:color w:val="FF0000"/>
            </w:rPr>
            <w:t>date(s) of hearing</w:t>
          </w:r>
        </w:sdtContent>
      </w:sdt>
      <w:r>
        <w:rPr>
          <w:rFonts w:ascii="Times New Roman" w:hAnsi="Times New Roman" w:cs="Times New Roman"/>
          <w:sz w:val="24"/>
          <w:szCs w:val="24"/>
          <w:lang w:eastAsia="en-NZ"/>
        </w:rPr>
        <w:t xml:space="preserve"> with appearances by </w:t>
      </w:r>
      <w:sdt>
        <w:sdtPr>
          <w:rPr>
            <w:rFonts w:ascii="Times New Roman" w:hAnsi="Times New Roman" w:cs="Times New Roman"/>
            <w:sz w:val="24"/>
            <w:szCs w:val="24"/>
            <w:lang w:eastAsia="en-NZ"/>
          </w:rPr>
          <w:id w:val="9510087"/>
          <w:placeholder>
            <w:docPart w:val="D3AB99CBDDE34FF1965898C7FBD7A4BE"/>
          </w:placeholder>
          <w:showingPlcHdr/>
        </w:sdtPr>
        <w:sdtEndPr/>
        <w:sdtContent>
          <w:r>
            <w:rPr>
              <w:rStyle w:val="PlaceholderText"/>
              <w:color w:val="FF0000"/>
            </w:rPr>
            <w:t xml:space="preserve">list the names of counsel or solicitors who represented respective parties at the hearing and state whether any party appeared in person at the hearing (e.g. Mrs Jane Smith </w:t>
          </w:r>
          <w:r w:rsidR="00055043">
            <w:rPr>
              <w:rStyle w:val="PlaceholderText"/>
              <w:color w:val="FF0000"/>
            </w:rPr>
            <w:t>in person as the a</w:t>
          </w:r>
          <w:r>
            <w:rPr>
              <w:rStyle w:val="PlaceholderText"/>
              <w:color w:val="FF0000"/>
            </w:rPr>
            <w:t>pplic</w:t>
          </w:r>
          <w:r w:rsidR="00055043">
            <w:rPr>
              <w:rStyle w:val="PlaceholderText"/>
              <w:color w:val="FF0000"/>
            </w:rPr>
            <w:t>ant and Mr John Brown counsel for the respondent)</w:t>
          </w:r>
        </w:sdtContent>
      </w:sdt>
      <w:r w:rsidR="00055043">
        <w:rPr>
          <w:rFonts w:ascii="Times New Roman" w:hAnsi="Times New Roman" w:cs="Times New Roman"/>
          <w:sz w:val="24"/>
          <w:szCs w:val="24"/>
          <w:lang w:eastAsia="en-NZ"/>
        </w:rPr>
        <w:t>.</w:t>
      </w:r>
    </w:p>
    <w:p w14:paraId="6F6A34DE" w14:textId="77777777" w:rsidR="00055043" w:rsidRDefault="00055043" w:rsidP="00E4260B">
      <w:pPr>
        <w:pStyle w:val="ListParagraph"/>
        <w:rPr>
          <w:rFonts w:ascii="Times New Roman" w:hAnsi="Times New Roman" w:cs="Times New Roman"/>
          <w:sz w:val="24"/>
          <w:szCs w:val="24"/>
          <w:lang w:eastAsia="en-NZ"/>
        </w:rPr>
      </w:pPr>
    </w:p>
    <w:p w14:paraId="587B1EA9" w14:textId="77777777" w:rsidR="00055043" w:rsidRDefault="00055043" w:rsidP="00E4260B">
      <w:pPr>
        <w:pStyle w:val="ListParagraph"/>
        <w:rPr>
          <w:rFonts w:ascii="Times New Roman" w:hAnsi="Times New Roman" w:cs="Times New Roman"/>
          <w:color w:val="00B0F0"/>
          <w:sz w:val="24"/>
          <w:szCs w:val="24"/>
          <w:lang w:eastAsia="en-NZ"/>
        </w:rPr>
      </w:pPr>
      <w:r w:rsidRPr="00055043">
        <w:rPr>
          <w:rFonts w:ascii="Times New Roman" w:hAnsi="Times New Roman" w:cs="Times New Roman"/>
          <w:color w:val="00B0F0"/>
          <w:sz w:val="24"/>
          <w:szCs w:val="24"/>
          <w:lang w:eastAsia="en-NZ"/>
        </w:rPr>
        <w:t>Statement B</w:t>
      </w:r>
    </w:p>
    <w:p w14:paraId="06541689" w14:textId="77777777" w:rsidR="00055043" w:rsidRDefault="00055043" w:rsidP="00E4260B">
      <w:pPr>
        <w:pStyle w:val="ListParagraph"/>
        <w:rPr>
          <w:rFonts w:ascii="Times New Roman" w:hAnsi="Times New Roman" w:cs="Times New Roman"/>
          <w:sz w:val="24"/>
          <w:szCs w:val="24"/>
          <w:lang w:eastAsia="en-NZ"/>
        </w:rPr>
      </w:pPr>
      <w:r>
        <w:rPr>
          <w:rFonts w:ascii="Times New Roman" w:hAnsi="Times New Roman" w:cs="Times New Roman"/>
          <w:sz w:val="24"/>
          <w:szCs w:val="24"/>
          <w:lang w:eastAsia="en-NZ"/>
        </w:rPr>
        <w:t>The determination was made without a hearing.</w:t>
      </w:r>
    </w:p>
    <w:p w14:paraId="62F130C7" w14:textId="77777777" w:rsidR="00055043" w:rsidRDefault="00055043" w:rsidP="00E4260B">
      <w:pPr>
        <w:pStyle w:val="ListParagraph"/>
        <w:rPr>
          <w:rFonts w:ascii="Times New Roman" w:hAnsi="Times New Roman" w:cs="Times New Roman"/>
          <w:sz w:val="24"/>
          <w:szCs w:val="24"/>
          <w:lang w:eastAsia="en-NZ"/>
        </w:rPr>
      </w:pPr>
    </w:p>
    <w:p w14:paraId="59E9262C" w14:textId="77777777" w:rsidR="00055043" w:rsidRPr="00055043" w:rsidRDefault="00055043" w:rsidP="00E4260B">
      <w:pPr>
        <w:pStyle w:val="ListParagraph"/>
        <w:rPr>
          <w:rFonts w:ascii="Times New Roman" w:hAnsi="Times New Roman" w:cs="Times New Roman"/>
          <w:color w:val="00B0F0"/>
          <w:sz w:val="24"/>
          <w:szCs w:val="24"/>
          <w:lang w:eastAsia="en-NZ"/>
        </w:rPr>
      </w:pPr>
      <w:r w:rsidRPr="00055043">
        <w:rPr>
          <w:rFonts w:ascii="Times New Roman" w:hAnsi="Times New Roman" w:cs="Times New Roman"/>
          <w:color w:val="00B0F0"/>
          <w:sz w:val="24"/>
          <w:szCs w:val="24"/>
          <w:lang w:eastAsia="en-NZ"/>
        </w:rPr>
        <w:t>Statement C</w:t>
      </w:r>
    </w:p>
    <w:p w14:paraId="606A44B1" w14:textId="77777777" w:rsidR="00055043" w:rsidRDefault="00055043" w:rsidP="00E4260B">
      <w:pPr>
        <w:pStyle w:val="ListParagraph"/>
        <w:rPr>
          <w:rFonts w:ascii="Times New Roman" w:hAnsi="Times New Roman" w:cs="Times New Roman"/>
          <w:sz w:val="24"/>
          <w:szCs w:val="24"/>
          <w:lang w:eastAsia="en-NZ"/>
        </w:rPr>
      </w:pPr>
      <w:r>
        <w:rPr>
          <w:rFonts w:ascii="Times New Roman" w:hAnsi="Times New Roman" w:cs="Times New Roman"/>
          <w:sz w:val="24"/>
          <w:szCs w:val="24"/>
          <w:lang w:eastAsia="en-NZ"/>
        </w:rPr>
        <w:t>The determination was made with the consent of the parties.</w:t>
      </w:r>
    </w:p>
    <w:p w14:paraId="67DA2AEA" w14:textId="77777777" w:rsidR="00055043" w:rsidRPr="00055043" w:rsidRDefault="00055043" w:rsidP="00E4260B">
      <w:pPr>
        <w:pStyle w:val="ListParagraph"/>
        <w:rPr>
          <w:rFonts w:ascii="Times New Roman" w:hAnsi="Times New Roman" w:cs="Times New Roman"/>
          <w:sz w:val="24"/>
          <w:szCs w:val="24"/>
          <w:lang w:eastAsia="en-NZ"/>
        </w:rPr>
      </w:pPr>
    </w:p>
    <w:p w14:paraId="37AD5370" w14:textId="77777777" w:rsidR="009041A1" w:rsidRPr="00E4260B" w:rsidRDefault="009041A1" w:rsidP="00E4260B">
      <w:pPr>
        <w:pStyle w:val="ListParagraph"/>
        <w:numPr>
          <w:ilvl w:val="0"/>
          <w:numId w:val="17"/>
        </w:numPr>
        <w:spacing w:after="0" w:line="240" w:lineRule="auto"/>
        <w:rPr>
          <w:rFonts w:ascii="Times New Roman" w:hAnsi="Times New Roman" w:cs="Times New Roman"/>
          <w:sz w:val="24"/>
          <w:szCs w:val="24"/>
          <w:lang w:eastAsia="en-NZ"/>
        </w:rPr>
      </w:pPr>
      <w:r w:rsidRPr="00E4260B">
        <w:rPr>
          <w:rFonts w:ascii="Times New Roman" w:hAnsi="Times New Roman" w:cs="Times New Roman"/>
          <w:sz w:val="24"/>
          <w:szCs w:val="24"/>
          <w:lang w:eastAsia="en-NZ"/>
        </w:rPr>
        <w:t xml:space="preserve">The </w:t>
      </w:r>
      <w:r w:rsidR="00055043">
        <w:rPr>
          <w:rFonts w:ascii="Times New Roman" w:hAnsi="Times New Roman" w:cs="Times New Roman"/>
          <w:sz w:val="24"/>
          <w:szCs w:val="24"/>
          <w:lang w:eastAsia="en-NZ"/>
        </w:rPr>
        <w:t xml:space="preserve">following </w:t>
      </w:r>
      <w:sdt>
        <w:sdtPr>
          <w:rPr>
            <w:rFonts w:ascii="Times New Roman" w:hAnsi="Times New Roman" w:cs="Times New Roman"/>
            <w:sz w:val="24"/>
            <w:szCs w:val="24"/>
            <w:lang w:eastAsia="en-NZ"/>
          </w:rPr>
          <w:id w:val="9510142"/>
          <w:placeholder>
            <w:docPart w:val="3A0452D9FB284538B81AAA99A303A512"/>
          </w:placeholder>
          <w:showingPlcHdr/>
          <w:dropDownList>
            <w:listItem w:displayText="order was" w:value="order was"/>
            <w:listItem w:displayText="orders were" w:value="orders were"/>
          </w:dropDownList>
        </w:sdtPr>
        <w:sdtEndPr/>
        <w:sdtContent>
          <w:r w:rsidR="00055043" w:rsidRPr="00055043">
            <w:rPr>
              <w:rStyle w:val="PlaceholderText"/>
              <w:color w:val="FF0000"/>
            </w:rPr>
            <w:t>Choose an item</w:t>
          </w:r>
        </w:sdtContent>
      </w:sdt>
      <w:r w:rsidR="00055043">
        <w:rPr>
          <w:rFonts w:ascii="Times New Roman" w:hAnsi="Times New Roman" w:cs="Times New Roman"/>
          <w:sz w:val="24"/>
          <w:szCs w:val="24"/>
          <w:lang w:eastAsia="en-NZ"/>
        </w:rPr>
        <w:t xml:space="preserve"> made </w:t>
      </w:r>
      <w:sdt>
        <w:sdtPr>
          <w:rPr>
            <w:rFonts w:ascii="Times New Roman" w:hAnsi="Times New Roman" w:cs="Times New Roman"/>
            <w:sz w:val="24"/>
            <w:szCs w:val="24"/>
            <w:lang w:eastAsia="en-NZ"/>
          </w:rPr>
          <w:id w:val="9510146"/>
          <w:placeholder>
            <w:docPart w:val="69BA0F3725F34266B6BED53E96FB6A5C"/>
          </w:placeholder>
          <w:showingPlcHdr/>
        </w:sdtPr>
        <w:sdtEndPr/>
        <w:sdtContent>
          <w:r w:rsidR="00055043" w:rsidRPr="00055043">
            <w:rPr>
              <w:rStyle w:val="PlaceholderText"/>
              <w:color w:val="FF0000"/>
            </w:rPr>
            <w:t>specify any orders made, numbering them if more than 1</w:t>
          </w:r>
          <w:r w:rsidR="00055043">
            <w:rPr>
              <w:rStyle w:val="PlaceholderText"/>
            </w:rPr>
            <w:t>)</w:t>
          </w:r>
        </w:sdtContent>
      </w:sdt>
      <w:r w:rsidR="00055043">
        <w:rPr>
          <w:rFonts w:ascii="Times New Roman" w:hAnsi="Times New Roman" w:cs="Times New Roman"/>
          <w:sz w:val="24"/>
          <w:szCs w:val="24"/>
          <w:lang w:eastAsia="en-NZ"/>
        </w:rPr>
        <w:t>.</w:t>
      </w:r>
    </w:p>
    <w:p w14:paraId="0F66AFE8" w14:textId="77777777" w:rsidR="009041A1" w:rsidRPr="00260407" w:rsidRDefault="009041A1" w:rsidP="00FD2099">
      <w:pPr>
        <w:spacing w:after="0" w:line="240" w:lineRule="auto"/>
        <w:rPr>
          <w:rFonts w:ascii="Times New Roman" w:eastAsia="Times New Roman" w:hAnsi="Times New Roman" w:cs="Times New Roman"/>
          <w:bCs/>
          <w:sz w:val="24"/>
          <w:szCs w:val="24"/>
          <w:lang w:eastAsia="en-NZ"/>
        </w:rPr>
      </w:pPr>
    </w:p>
    <w:p w14:paraId="7176FDF1" w14:textId="77777777" w:rsidR="00CA053A" w:rsidRDefault="00CA053A" w:rsidP="00FD2099">
      <w:pPr>
        <w:spacing w:after="0" w:line="240" w:lineRule="auto"/>
        <w:rPr>
          <w:rFonts w:ascii="Times New Roman" w:eastAsia="Times New Roman" w:hAnsi="Times New Roman" w:cs="Times New Roman"/>
          <w:bCs/>
          <w:sz w:val="24"/>
          <w:szCs w:val="24"/>
          <w:lang w:eastAsia="en-NZ"/>
        </w:rPr>
      </w:pPr>
    </w:p>
    <w:p w14:paraId="7CF8FC42" w14:textId="77777777" w:rsidR="002530B1" w:rsidRDefault="002530B1" w:rsidP="00FD2099">
      <w:pPr>
        <w:spacing w:after="0" w:line="240" w:lineRule="auto"/>
        <w:rPr>
          <w:rFonts w:ascii="Times New Roman" w:eastAsia="Times New Roman" w:hAnsi="Times New Roman" w:cs="Times New Roman"/>
          <w:bCs/>
          <w:sz w:val="24"/>
          <w:szCs w:val="24"/>
          <w:lang w:eastAsia="en-NZ"/>
        </w:rPr>
      </w:pPr>
    </w:p>
    <w:p w14:paraId="76F27DF6" w14:textId="77777777" w:rsidR="009E6931" w:rsidRPr="00260407" w:rsidRDefault="009E6931" w:rsidP="00FD2099">
      <w:pPr>
        <w:spacing w:after="0" w:line="240" w:lineRule="auto"/>
        <w:rPr>
          <w:rFonts w:ascii="Times New Roman" w:eastAsia="Times New Roman" w:hAnsi="Times New Roman" w:cs="Times New Roman"/>
          <w:bCs/>
          <w:sz w:val="24"/>
          <w:szCs w:val="24"/>
          <w:lang w:eastAsia="en-NZ"/>
        </w:rPr>
      </w:pPr>
    </w:p>
    <w:p w14:paraId="4FD74EA9" w14:textId="77777777" w:rsidR="00730289" w:rsidRPr="009E6931" w:rsidRDefault="009E6931" w:rsidP="00FD2099">
      <w:pPr>
        <w:shd w:val="clear" w:color="auto" w:fill="FFFFFF"/>
        <w:spacing w:after="0" w:line="240" w:lineRule="auto"/>
        <w:rPr>
          <w:rFonts w:ascii="Times New Roman" w:eastAsia="Times New Roman" w:hAnsi="Times New Roman" w:cs="Times New Roman"/>
          <w:bCs/>
          <w:color w:val="00B0F0"/>
          <w:sz w:val="24"/>
          <w:szCs w:val="24"/>
          <w:lang w:eastAsia="en-NZ"/>
        </w:rPr>
      </w:pPr>
      <w:r w:rsidRPr="009E6931">
        <w:rPr>
          <w:rFonts w:ascii="Times New Roman" w:eastAsia="Times New Roman" w:hAnsi="Times New Roman" w:cs="Times New Roman"/>
          <w:bCs/>
          <w:color w:val="00B0F0"/>
          <w:sz w:val="24"/>
          <w:szCs w:val="24"/>
          <w:lang w:eastAsia="en-NZ"/>
        </w:rPr>
        <w:t xml:space="preserve">This section is completed by a Registrar/Deputy Registrar: </w:t>
      </w:r>
    </w:p>
    <w:p w14:paraId="11F192D2" w14:textId="77777777" w:rsidR="009E6931" w:rsidRDefault="009E6931" w:rsidP="00FD2099">
      <w:pPr>
        <w:shd w:val="clear" w:color="auto" w:fill="FFFFFF"/>
        <w:spacing w:after="0" w:line="240" w:lineRule="auto"/>
        <w:rPr>
          <w:rFonts w:ascii="Times New Roman" w:eastAsia="Times New Roman" w:hAnsi="Times New Roman" w:cs="Times New Roman"/>
          <w:bCs/>
          <w:sz w:val="24"/>
          <w:szCs w:val="24"/>
          <w:lang w:eastAsia="en-NZ"/>
        </w:rPr>
      </w:pPr>
    </w:p>
    <w:p w14:paraId="7B9A4B91" w14:textId="77777777"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Date:</w:t>
      </w:r>
      <w:r w:rsidR="002530B1">
        <w:rPr>
          <w:rFonts w:ascii="Times New Roman" w:eastAsia="Times New Roman" w:hAnsi="Times New Roman" w:cs="Times New Roman"/>
          <w:bCs/>
          <w:sz w:val="24"/>
          <w:szCs w:val="24"/>
          <w:lang w:eastAsia="en-NZ"/>
        </w:rPr>
        <w:t xml:space="preserve"> </w:t>
      </w:r>
    </w:p>
    <w:p w14:paraId="6951EC3D" w14:textId="77777777" w:rsidR="00FD2099" w:rsidRPr="0073028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14:paraId="06E0D607" w14:textId="77777777"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Signature:</w:t>
      </w:r>
    </w:p>
    <w:p w14:paraId="7A7F734D" w14:textId="77777777"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14:paraId="067749FC" w14:textId="77777777" w:rsidR="009913B1" w:rsidRPr="00730289" w:rsidRDefault="009913B1" w:rsidP="00FD2099">
      <w:pPr>
        <w:shd w:val="clear" w:color="auto" w:fill="FFFFFF"/>
        <w:spacing w:after="0" w:line="240" w:lineRule="auto"/>
        <w:rPr>
          <w:rFonts w:ascii="Times New Roman" w:eastAsia="Times New Roman" w:hAnsi="Times New Roman" w:cs="Times New Roman"/>
          <w:bCs/>
          <w:sz w:val="24"/>
          <w:szCs w:val="24"/>
          <w:lang w:eastAsia="en-NZ"/>
        </w:rPr>
      </w:pPr>
    </w:p>
    <w:p w14:paraId="295E0983" w14:textId="77777777" w:rsidR="00730289" w:rsidRPr="00730289" w:rsidRDefault="00160A39" w:rsidP="00FD2099">
      <w:pPr>
        <w:shd w:val="clear" w:color="auto" w:fill="FFFFFF"/>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(Registrar/Deputy Registrar</w:t>
      </w:r>
      <w:r w:rsidR="00730289" w:rsidRPr="00730289">
        <w:rPr>
          <w:rFonts w:ascii="Times New Roman" w:eastAsia="Times New Roman" w:hAnsi="Times New Roman" w:cs="Times New Roman"/>
          <w:bCs/>
          <w:sz w:val="24"/>
          <w:szCs w:val="24"/>
          <w:lang w:eastAsia="en-NZ"/>
        </w:rPr>
        <w:t>)</w:t>
      </w:r>
    </w:p>
    <w:p w14:paraId="179FAC93" w14:textId="77777777" w:rsidR="002E2ECB" w:rsidRDefault="002E2ECB" w:rsidP="00DC174C">
      <w:pPr>
        <w:spacing w:after="0" w:line="240" w:lineRule="auto"/>
        <w:rPr>
          <w:rFonts w:ascii="Times New Roman" w:eastAsia="Times New Roman" w:hAnsi="Times New Roman" w:cs="Times New Roman"/>
          <w:b/>
          <w:bCs/>
          <w:sz w:val="24"/>
          <w:szCs w:val="24"/>
          <w:lang w:eastAsia="en-NZ"/>
        </w:rPr>
      </w:pPr>
    </w:p>
    <w:sectPr w:rsidR="002E2ECB"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A0C8" w14:textId="77777777" w:rsidR="00E4260B" w:rsidRDefault="00E4260B" w:rsidP="009F5EF9">
      <w:pPr>
        <w:spacing w:after="0" w:line="240" w:lineRule="auto"/>
      </w:pPr>
      <w:r>
        <w:separator/>
      </w:r>
    </w:p>
  </w:endnote>
  <w:endnote w:type="continuationSeparator" w:id="0">
    <w:p w14:paraId="14BFBB97" w14:textId="77777777" w:rsidR="00E4260B" w:rsidRDefault="00E4260B"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4FE7" w14:textId="77777777" w:rsidR="00E4260B" w:rsidRDefault="00E4260B" w:rsidP="009F5EF9">
      <w:pPr>
        <w:spacing w:after="0" w:line="240" w:lineRule="auto"/>
      </w:pPr>
      <w:r>
        <w:separator/>
      </w:r>
    </w:p>
  </w:footnote>
  <w:footnote w:type="continuationSeparator" w:id="0">
    <w:p w14:paraId="734CE803" w14:textId="77777777" w:rsidR="00E4260B" w:rsidRDefault="00E4260B"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15587F04" w14:textId="77777777" w:rsidR="00E4260B" w:rsidRDefault="00931FB5">
        <w:pPr>
          <w:pStyle w:val="Header"/>
          <w:jc w:val="right"/>
        </w:pPr>
        <w:r>
          <w:fldChar w:fldCharType="begin"/>
        </w:r>
        <w:r>
          <w:instrText xml:space="preserve"> PAGE   \* MERGEFORMAT </w:instrText>
        </w:r>
        <w:r>
          <w:fldChar w:fldCharType="separate"/>
        </w:r>
        <w:r w:rsidR="00BF402C">
          <w:rPr>
            <w:noProof/>
          </w:rPr>
          <w:t>1</w:t>
        </w:r>
        <w:r>
          <w:rPr>
            <w:noProof/>
          </w:rPr>
          <w:fldChar w:fldCharType="end"/>
        </w:r>
      </w:p>
    </w:sdtContent>
  </w:sdt>
  <w:p w14:paraId="7F0D6F07" w14:textId="77777777" w:rsidR="00E4260B" w:rsidRDefault="00E4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F2FFB"/>
    <w:multiLevelType w:val="hybridMultilevel"/>
    <w:tmpl w:val="C290C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5AC4CA6"/>
    <w:multiLevelType w:val="hybridMultilevel"/>
    <w:tmpl w:val="0B9A783E"/>
    <w:lvl w:ilvl="0" w:tplc="75189FFC">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9F53319"/>
    <w:multiLevelType w:val="hybridMultilevel"/>
    <w:tmpl w:val="0BCE2218"/>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
  </w:num>
  <w:num w:numId="4">
    <w:abstractNumId w:val="0"/>
  </w:num>
  <w:num w:numId="5">
    <w:abstractNumId w:val="9"/>
  </w:num>
  <w:num w:numId="6">
    <w:abstractNumId w:val="3"/>
  </w:num>
  <w:num w:numId="7">
    <w:abstractNumId w:val="15"/>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2"/>
  </w:num>
  <w:num w:numId="13">
    <w:abstractNumId w:val="8"/>
  </w:num>
  <w:num w:numId="14">
    <w:abstractNumId w:val="2"/>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55043"/>
    <w:rsid w:val="00077AB3"/>
    <w:rsid w:val="00086D9E"/>
    <w:rsid w:val="000C4134"/>
    <w:rsid w:val="000D2774"/>
    <w:rsid w:val="000E5C9B"/>
    <w:rsid w:val="00102E35"/>
    <w:rsid w:val="00104862"/>
    <w:rsid w:val="00116F4E"/>
    <w:rsid w:val="00124388"/>
    <w:rsid w:val="0013267B"/>
    <w:rsid w:val="00160A39"/>
    <w:rsid w:val="001C4A31"/>
    <w:rsid w:val="001E380A"/>
    <w:rsid w:val="001F6060"/>
    <w:rsid w:val="002001D6"/>
    <w:rsid w:val="002104DA"/>
    <w:rsid w:val="00221D13"/>
    <w:rsid w:val="00230AD9"/>
    <w:rsid w:val="002530B1"/>
    <w:rsid w:val="00260407"/>
    <w:rsid w:val="00260AEF"/>
    <w:rsid w:val="002C1F55"/>
    <w:rsid w:val="002C4E67"/>
    <w:rsid w:val="002E2ECB"/>
    <w:rsid w:val="002E6D93"/>
    <w:rsid w:val="003124B5"/>
    <w:rsid w:val="00357F13"/>
    <w:rsid w:val="00386C16"/>
    <w:rsid w:val="003C210B"/>
    <w:rsid w:val="003E3D5E"/>
    <w:rsid w:val="00421BC6"/>
    <w:rsid w:val="004777B3"/>
    <w:rsid w:val="00496588"/>
    <w:rsid w:val="004B639D"/>
    <w:rsid w:val="004C0F0F"/>
    <w:rsid w:val="004F5C04"/>
    <w:rsid w:val="005A46A3"/>
    <w:rsid w:val="00601651"/>
    <w:rsid w:val="00641B67"/>
    <w:rsid w:val="00651F22"/>
    <w:rsid w:val="006524F5"/>
    <w:rsid w:val="006567F5"/>
    <w:rsid w:val="00670299"/>
    <w:rsid w:val="006826F8"/>
    <w:rsid w:val="006873DD"/>
    <w:rsid w:val="006874FF"/>
    <w:rsid w:val="006941B4"/>
    <w:rsid w:val="006A185A"/>
    <w:rsid w:val="006A751D"/>
    <w:rsid w:val="006E0BB3"/>
    <w:rsid w:val="006E0E9A"/>
    <w:rsid w:val="00720D91"/>
    <w:rsid w:val="00722AAF"/>
    <w:rsid w:val="00730289"/>
    <w:rsid w:val="00742149"/>
    <w:rsid w:val="00750CD7"/>
    <w:rsid w:val="00762E4B"/>
    <w:rsid w:val="007727E7"/>
    <w:rsid w:val="00775955"/>
    <w:rsid w:val="007B0562"/>
    <w:rsid w:val="007D7215"/>
    <w:rsid w:val="007E0529"/>
    <w:rsid w:val="007E12C4"/>
    <w:rsid w:val="007E6EA6"/>
    <w:rsid w:val="00807956"/>
    <w:rsid w:val="008515F2"/>
    <w:rsid w:val="00853220"/>
    <w:rsid w:val="008566E2"/>
    <w:rsid w:val="008D0F0F"/>
    <w:rsid w:val="008D3A1A"/>
    <w:rsid w:val="009041A1"/>
    <w:rsid w:val="00931FB5"/>
    <w:rsid w:val="00967451"/>
    <w:rsid w:val="009913B1"/>
    <w:rsid w:val="00991E55"/>
    <w:rsid w:val="009920DF"/>
    <w:rsid w:val="00992CD9"/>
    <w:rsid w:val="009C21DD"/>
    <w:rsid w:val="009D2AE3"/>
    <w:rsid w:val="009E6931"/>
    <w:rsid w:val="009F5EF9"/>
    <w:rsid w:val="00A1696E"/>
    <w:rsid w:val="00A53BC2"/>
    <w:rsid w:val="00A73744"/>
    <w:rsid w:val="00A90CCD"/>
    <w:rsid w:val="00A95272"/>
    <w:rsid w:val="00AB4FFB"/>
    <w:rsid w:val="00AD6709"/>
    <w:rsid w:val="00AF0B8C"/>
    <w:rsid w:val="00AF6980"/>
    <w:rsid w:val="00B22689"/>
    <w:rsid w:val="00B613A6"/>
    <w:rsid w:val="00B7415B"/>
    <w:rsid w:val="00BB3B02"/>
    <w:rsid w:val="00BD03A5"/>
    <w:rsid w:val="00BE116E"/>
    <w:rsid w:val="00BE6387"/>
    <w:rsid w:val="00BF402C"/>
    <w:rsid w:val="00BF4582"/>
    <w:rsid w:val="00C00164"/>
    <w:rsid w:val="00C001A6"/>
    <w:rsid w:val="00C27C37"/>
    <w:rsid w:val="00C56127"/>
    <w:rsid w:val="00C825C5"/>
    <w:rsid w:val="00C963EE"/>
    <w:rsid w:val="00CA053A"/>
    <w:rsid w:val="00CB08D6"/>
    <w:rsid w:val="00CB2C88"/>
    <w:rsid w:val="00CB70A3"/>
    <w:rsid w:val="00CB748D"/>
    <w:rsid w:val="00CC5DB1"/>
    <w:rsid w:val="00CC7445"/>
    <w:rsid w:val="00CD4806"/>
    <w:rsid w:val="00CD4BF2"/>
    <w:rsid w:val="00D41121"/>
    <w:rsid w:val="00D45C94"/>
    <w:rsid w:val="00D46891"/>
    <w:rsid w:val="00D833B7"/>
    <w:rsid w:val="00D8791E"/>
    <w:rsid w:val="00DA409B"/>
    <w:rsid w:val="00DA5344"/>
    <w:rsid w:val="00DC174C"/>
    <w:rsid w:val="00E26224"/>
    <w:rsid w:val="00E34EA1"/>
    <w:rsid w:val="00E4260B"/>
    <w:rsid w:val="00E64995"/>
    <w:rsid w:val="00E757C2"/>
    <w:rsid w:val="00F132E0"/>
    <w:rsid w:val="00F30F98"/>
    <w:rsid w:val="00F342F9"/>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4182D5C"/>
  <w15:docId w15:val="{9A40AF91-079B-46DF-9D87-B5CE0A0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styleId="CommentReference">
    <w:name w:val="annotation reference"/>
    <w:basedOn w:val="DefaultParagraphFont"/>
    <w:uiPriority w:val="99"/>
    <w:semiHidden/>
    <w:unhideWhenUsed/>
    <w:rsid w:val="00496588"/>
    <w:rPr>
      <w:sz w:val="16"/>
      <w:szCs w:val="16"/>
    </w:rPr>
  </w:style>
  <w:style w:type="paragraph" w:styleId="CommentText">
    <w:name w:val="annotation text"/>
    <w:basedOn w:val="Normal"/>
    <w:link w:val="CommentTextChar"/>
    <w:uiPriority w:val="99"/>
    <w:semiHidden/>
    <w:unhideWhenUsed/>
    <w:rsid w:val="00496588"/>
    <w:pPr>
      <w:spacing w:line="240" w:lineRule="auto"/>
    </w:pPr>
    <w:rPr>
      <w:sz w:val="20"/>
      <w:szCs w:val="20"/>
    </w:rPr>
  </w:style>
  <w:style w:type="character" w:customStyle="1" w:styleId="CommentTextChar">
    <w:name w:val="Comment Text Char"/>
    <w:basedOn w:val="DefaultParagraphFont"/>
    <w:link w:val="CommentText"/>
    <w:uiPriority w:val="99"/>
    <w:semiHidden/>
    <w:rsid w:val="00496588"/>
    <w:rPr>
      <w:sz w:val="20"/>
      <w:szCs w:val="20"/>
    </w:rPr>
  </w:style>
  <w:style w:type="paragraph" w:styleId="CommentSubject">
    <w:name w:val="annotation subject"/>
    <w:basedOn w:val="CommentText"/>
    <w:next w:val="CommentText"/>
    <w:link w:val="CommentSubjectChar"/>
    <w:uiPriority w:val="99"/>
    <w:semiHidden/>
    <w:unhideWhenUsed/>
    <w:rsid w:val="00496588"/>
    <w:rPr>
      <w:b/>
      <w:bCs/>
    </w:rPr>
  </w:style>
  <w:style w:type="character" w:customStyle="1" w:styleId="CommentSubjectChar">
    <w:name w:val="Comment Subject Char"/>
    <w:basedOn w:val="CommentTextChar"/>
    <w:link w:val="CommentSubject"/>
    <w:uiPriority w:val="99"/>
    <w:semiHidden/>
    <w:rsid w:val="00496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14/0179/latest/DLM498074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CA691E" w:rsidP="00CA691E">
          <w:pPr>
            <w:pStyle w:val="AD3DF1FC638C4724AE22AB434740680B75"/>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CA691E" w:rsidP="00CA691E">
          <w:pPr>
            <w:pStyle w:val="26E8807040C847219710DCDE6C8FD97675"/>
          </w:pPr>
          <w:r w:rsidRPr="00F132E0">
            <w:rPr>
              <w:rStyle w:val="PlaceholderText"/>
              <w:color w:val="FF0000"/>
            </w:rPr>
            <w:t>Enter in a few words what the dispute is about. For example, “a breach of contract”.</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CA691E" w:rsidP="00CA691E">
          <w:pPr>
            <w:pStyle w:val="FA104066C23E43B089F9ACE778ED17A847"/>
          </w:pPr>
          <w:r w:rsidRPr="00F132E0">
            <w:rPr>
              <w:rStyle w:val="PlaceholderText"/>
              <w:color w:val="FF0000"/>
            </w:rPr>
            <w:t>Enter the CIV number (court reference number)</w:t>
          </w:r>
          <w:r>
            <w:rPr>
              <w:rStyle w:val="PlaceholderText"/>
              <w:color w:val="FF0000"/>
            </w:rPr>
            <w:t xml:space="preserve">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CA691E" w:rsidP="00CA691E">
          <w:pPr>
            <w:pStyle w:val="506AF024FA8647C99640A19D609A216541"/>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CA691E" w:rsidP="00CA691E">
          <w:pPr>
            <w:pStyle w:val="5CB382CB6C7C4576B9B486BD3A58305741"/>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CA691E" w:rsidP="00CA691E">
          <w:pPr>
            <w:pStyle w:val="7C2F80E14BBA484D90688C4AE62ACA9441"/>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CA691E" w:rsidP="00CA691E">
          <w:pPr>
            <w:pStyle w:val="E4D274BD615D42609833F04F1696BD0641"/>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CA691E" w:rsidP="00CA691E">
          <w:pPr>
            <w:pStyle w:val="9CE6D408E54747EA81448121C6029AEC41"/>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CA691E" w:rsidP="00CA691E">
          <w:pPr>
            <w:pStyle w:val="71035D5C4DF64F88AB7F0ED0D296E2AC17"/>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CA691E" w:rsidP="00CA691E">
          <w:pPr>
            <w:pStyle w:val="40B74DAC9A094E48BA86ED3F04EBDA5E17"/>
          </w:pPr>
          <w:r>
            <w:rPr>
              <w:rStyle w:val="PlaceholderText"/>
              <w:color w:val="FF0000"/>
            </w:rPr>
            <w:t>Defendant’s</w:t>
          </w:r>
          <w:r w:rsidRPr="008566E2">
            <w:rPr>
              <w:rStyle w:val="PlaceholderText"/>
              <w:color w:val="FF0000"/>
            </w:rPr>
            <w:t xml:space="preserve"> full name, address and occupation.</w:t>
          </w:r>
        </w:p>
      </w:docPartBody>
    </w:docPart>
    <w:docPart>
      <w:docPartPr>
        <w:name w:val="DefaultPlaceholder_22675703"/>
        <w:category>
          <w:name w:val="General"/>
          <w:gallery w:val="placeholder"/>
        </w:category>
        <w:types>
          <w:type w:val="bbPlcHdr"/>
        </w:types>
        <w:behaviors>
          <w:behavior w:val="content"/>
        </w:behaviors>
        <w:guid w:val="{74CE0F90-819B-4292-9451-4DDBD4D715B2}"/>
      </w:docPartPr>
      <w:docPartBody>
        <w:p w:rsidR="00CA691E" w:rsidRDefault="00CA691E">
          <w:r w:rsidRPr="00FC5B0B">
            <w:rPr>
              <w:rStyle w:val="PlaceholderText"/>
            </w:rPr>
            <w:t>Click here to enter text.</w:t>
          </w:r>
        </w:p>
      </w:docPartBody>
    </w:docPart>
    <w:docPart>
      <w:docPartPr>
        <w:name w:val="726A6ADE2250426EBFAA0333C2C5AD6F"/>
        <w:category>
          <w:name w:val="General"/>
          <w:gallery w:val="placeholder"/>
        </w:category>
        <w:types>
          <w:type w:val="bbPlcHdr"/>
        </w:types>
        <w:behaviors>
          <w:behavior w:val="content"/>
        </w:behaviors>
        <w:guid w:val="{1E4F45C4-6AAD-48A1-88CD-DCE9D1538660}"/>
      </w:docPartPr>
      <w:docPartBody>
        <w:p w:rsidR="00CA691E" w:rsidRDefault="00CA691E" w:rsidP="00CA691E">
          <w:pPr>
            <w:pStyle w:val="726A6ADE2250426EBFAA0333C2C5AD6F1"/>
          </w:pPr>
          <w:r w:rsidRPr="00E4260B">
            <w:rPr>
              <w:rStyle w:val="PlaceholderText"/>
              <w:color w:val="FF0000"/>
            </w:rPr>
            <w:t>date of application</w:t>
          </w:r>
        </w:p>
      </w:docPartBody>
    </w:docPart>
    <w:docPart>
      <w:docPartPr>
        <w:name w:val="B3B243BB7F6241498C12ED325322F083"/>
        <w:category>
          <w:name w:val="General"/>
          <w:gallery w:val="placeholder"/>
        </w:category>
        <w:types>
          <w:type w:val="bbPlcHdr"/>
        </w:types>
        <w:behaviors>
          <w:behavior w:val="content"/>
        </w:behaviors>
        <w:guid w:val="{7B99C904-895B-43FC-A09D-0123082BB4E2}"/>
      </w:docPartPr>
      <w:docPartBody>
        <w:p w:rsidR="00CA691E" w:rsidRDefault="00CA691E" w:rsidP="00CA691E">
          <w:pPr>
            <w:pStyle w:val="B3B243BB7F6241498C12ED325322F0831"/>
          </w:pPr>
          <w:r w:rsidRPr="00E4260B">
            <w:rPr>
              <w:rStyle w:val="PlaceholderText"/>
              <w:color w:val="FF0000"/>
            </w:rPr>
            <w:t>judicial officer type</w:t>
          </w:r>
        </w:p>
      </w:docPartBody>
    </w:docPart>
    <w:docPart>
      <w:docPartPr>
        <w:name w:val="4B30A61AD0524F5DA870266474A2AF7C"/>
        <w:category>
          <w:name w:val="General"/>
          <w:gallery w:val="placeholder"/>
        </w:category>
        <w:types>
          <w:type w:val="bbPlcHdr"/>
        </w:types>
        <w:behaviors>
          <w:behavior w:val="content"/>
        </w:behaviors>
        <w:guid w:val="{F9BF45E0-44B3-4571-B962-F6187A985D23}"/>
      </w:docPartPr>
      <w:docPartBody>
        <w:p w:rsidR="00CA691E" w:rsidRDefault="00CA691E" w:rsidP="00CA691E">
          <w:pPr>
            <w:pStyle w:val="4B30A61AD0524F5DA870266474A2AF7C1"/>
          </w:pPr>
          <w:r w:rsidRPr="00E4260B">
            <w:rPr>
              <w:rStyle w:val="PlaceholderText"/>
              <w:color w:val="FF0000"/>
            </w:rPr>
            <w:t>name of judicial officer</w:t>
          </w:r>
        </w:p>
      </w:docPartBody>
    </w:docPart>
    <w:docPart>
      <w:docPartPr>
        <w:name w:val="9B60432BF94F49EDA57BD85E0432F994"/>
        <w:category>
          <w:name w:val="General"/>
          <w:gallery w:val="placeholder"/>
        </w:category>
        <w:types>
          <w:type w:val="bbPlcHdr"/>
        </w:types>
        <w:behaviors>
          <w:behavior w:val="content"/>
        </w:behaviors>
        <w:guid w:val="{3E200AC2-22F9-4C74-BD51-8956D38C61AB}"/>
      </w:docPartPr>
      <w:docPartBody>
        <w:p w:rsidR="00CA691E" w:rsidRDefault="00CA691E" w:rsidP="00CA691E">
          <w:pPr>
            <w:pStyle w:val="9B60432BF94F49EDA57BD85E0432F9941"/>
          </w:pPr>
          <w:r w:rsidRPr="00E4260B">
            <w:rPr>
              <w:rStyle w:val="PlaceholderText"/>
              <w:color w:val="FF0000"/>
            </w:rPr>
            <w:t>date of order</w:t>
          </w:r>
        </w:p>
      </w:docPartBody>
    </w:docPart>
    <w:docPart>
      <w:docPartPr>
        <w:name w:val="CF5B1E747A8246649EF10C35793A970B"/>
        <w:category>
          <w:name w:val="General"/>
          <w:gallery w:val="placeholder"/>
        </w:category>
        <w:types>
          <w:type w:val="bbPlcHdr"/>
        </w:types>
        <w:behaviors>
          <w:behavior w:val="content"/>
        </w:behaviors>
        <w:guid w:val="{3DFD7C4B-7169-4F76-9369-8162863B5EF7}"/>
      </w:docPartPr>
      <w:docPartBody>
        <w:p w:rsidR="006A3426" w:rsidRDefault="00CA691E" w:rsidP="00CA691E">
          <w:pPr>
            <w:pStyle w:val="CF5B1E747A8246649EF10C35793A970B"/>
          </w:pPr>
          <w:r w:rsidRPr="00E4260B">
            <w:rPr>
              <w:rStyle w:val="PlaceholderText"/>
              <w:color w:val="FF0000"/>
            </w:rPr>
            <w:t>date(s) of hearing</w:t>
          </w:r>
        </w:p>
      </w:docPartBody>
    </w:docPart>
    <w:docPart>
      <w:docPartPr>
        <w:name w:val="D3AB99CBDDE34FF1965898C7FBD7A4BE"/>
        <w:category>
          <w:name w:val="General"/>
          <w:gallery w:val="placeholder"/>
        </w:category>
        <w:types>
          <w:type w:val="bbPlcHdr"/>
        </w:types>
        <w:behaviors>
          <w:behavior w:val="content"/>
        </w:behaviors>
        <w:guid w:val="{C84CE1C7-D0FC-49B5-94A2-1B00D95AF84E}"/>
      </w:docPartPr>
      <w:docPartBody>
        <w:p w:rsidR="006A3426" w:rsidRDefault="00CA691E" w:rsidP="00CA691E">
          <w:pPr>
            <w:pStyle w:val="D3AB99CBDDE34FF1965898C7FBD7A4BE"/>
          </w:pPr>
          <w:r>
            <w:rPr>
              <w:rStyle w:val="PlaceholderText"/>
              <w:color w:val="FF0000"/>
            </w:rPr>
            <w:t>list the names of counsel or solicitors who represented respective parties at the hearing and state whether any party appeared in person at the hearing (e.g. Mrs Jane Smith in person as the applicant and Mr John Brown counsel for the respondent)</w:t>
          </w:r>
        </w:p>
      </w:docPartBody>
    </w:docPart>
    <w:docPart>
      <w:docPartPr>
        <w:name w:val="3A0452D9FB284538B81AAA99A303A512"/>
        <w:category>
          <w:name w:val="General"/>
          <w:gallery w:val="placeholder"/>
        </w:category>
        <w:types>
          <w:type w:val="bbPlcHdr"/>
        </w:types>
        <w:behaviors>
          <w:behavior w:val="content"/>
        </w:behaviors>
        <w:guid w:val="{BFA2CE50-B36F-47DE-984F-A8435E1AF877}"/>
      </w:docPartPr>
      <w:docPartBody>
        <w:p w:rsidR="006A3426" w:rsidRDefault="00CA691E" w:rsidP="00CA691E">
          <w:pPr>
            <w:pStyle w:val="3A0452D9FB284538B81AAA99A303A512"/>
          </w:pPr>
          <w:r w:rsidRPr="00055043">
            <w:rPr>
              <w:rStyle w:val="PlaceholderText"/>
              <w:color w:val="FF0000"/>
            </w:rPr>
            <w:t>Choose an item</w:t>
          </w:r>
        </w:p>
      </w:docPartBody>
    </w:docPart>
    <w:docPart>
      <w:docPartPr>
        <w:name w:val="69BA0F3725F34266B6BED53E96FB6A5C"/>
        <w:category>
          <w:name w:val="General"/>
          <w:gallery w:val="placeholder"/>
        </w:category>
        <w:types>
          <w:type w:val="bbPlcHdr"/>
        </w:types>
        <w:behaviors>
          <w:behavior w:val="content"/>
        </w:behaviors>
        <w:guid w:val="{1CE3AEC7-BCA5-470F-B1A4-D2CD3325FD31}"/>
      </w:docPartPr>
      <w:docPartBody>
        <w:p w:rsidR="006A3426" w:rsidRDefault="00CA691E" w:rsidP="00CA691E">
          <w:pPr>
            <w:pStyle w:val="69BA0F3725F34266B6BED53E96FB6A5C"/>
          </w:pPr>
          <w:r w:rsidRPr="00055043">
            <w:rPr>
              <w:rStyle w:val="PlaceholderText"/>
              <w:color w:val="FF0000"/>
            </w:rPr>
            <w:t>specify any orders made, numbering them if more than 1</w:t>
          </w:r>
          <w:r>
            <w:rPr>
              <w:rStyle w:val="PlaceholderText"/>
            </w:rPr>
            <w:t>)</w:t>
          </w:r>
        </w:p>
      </w:docPartBody>
    </w:docPart>
    <w:docPart>
      <w:docPartPr>
        <w:name w:val="EC4A243C2301471F9CD404ADEA709331"/>
        <w:category>
          <w:name w:val="General"/>
          <w:gallery w:val="placeholder"/>
        </w:category>
        <w:types>
          <w:type w:val="bbPlcHdr"/>
        </w:types>
        <w:behaviors>
          <w:behavior w:val="content"/>
        </w:behaviors>
        <w:guid w:val="{8343A937-B6BB-4686-9285-8A83DF891685}"/>
      </w:docPartPr>
      <w:docPartBody>
        <w:p w:rsidR="00000000" w:rsidRDefault="00C61E83" w:rsidP="00C61E83">
          <w:pPr>
            <w:pStyle w:val="EC4A243C2301471F9CD404ADEA709331"/>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53D50"/>
    <w:rsid w:val="000F707D"/>
    <w:rsid w:val="00234A44"/>
    <w:rsid w:val="00353283"/>
    <w:rsid w:val="003E04C1"/>
    <w:rsid w:val="004153AC"/>
    <w:rsid w:val="005654A9"/>
    <w:rsid w:val="005E3472"/>
    <w:rsid w:val="005E7C33"/>
    <w:rsid w:val="006A3426"/>
    <w:rsid w:val="006F69E4"/>
    <w:rsid w:val="00757C87"/>
    <w:rsid w:val="0079758D"/>
    <w:rsid w:val="00832AFD"/>
    <w:rsid w:val="0085378D"/>
    <w:rsid w:val="0085536F"/>
    <w:rsid w:val="0090474F"/>
    <w:rsid w:val="00A82251"/>
    <w:rsid w:val="00AC167F"/>
    <w:rsid w:val="00B27199"/>
    <w:rsid w:val="00C072F6"/>
    <w:rsid w:val="00C61E83"/>
    <w:rsid w:val="00C94B86"/>
    <w:rsid w:val="00CA691E"/>
    <w:rsid w:val="00DB0859"/>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E83"/>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D15F48130CE74CC3911CD34CB2367D3D62">
    <w:name w:val="D15F48130CE74CC3911CD34CB2367D3D62"/>
    <w:rsid w:val="0079758D"/>
    <w:rPr>
      <w:rFonts w:eastAsiaTheme="minorHAnsi"/>
      <w:lang w:eastAsia="en-US"/>
    </w:rPr>
  </w:style>
  <w:style w:type="paragraph" w:customStyle="1" w:styleId="FA104066C23E43B089F9ACE778ED17A841">
    <w:name w:val="FA104066C23E43B089F9ACE778ED17A841"/>
    <w:rsid w:val="0079758D"/>
    <w:rPr>
      <w:rFonts w:eastAsiaTheme="minorHAnsi"/>
      <w:lang w:eastAsia="en-US"/>
    </w:rPr>
  </w:style>
  <w:style w:type="paragraph" w:customStyle="1" w:styleId="AD3DF1FC638C4724AE22AB434740680B69">
    <w:name w:val="AD3DF1FC638C4724AE22AB434740680B69"/>
    <w:rsid w:val="0079758D"/>
    <w:rPr>
      <w:rFonts w:eastAsiaTheme="minorHAnsi"/>
      <w:lang w:eastAsia="en-US"/>
    </w:rPr>
  </w:style>
  <w:style w:type="paragraph" w:customStyle="1" w:styleId="26E8807040C847219710DCDE6C8FD97669">
    <w:name w:val="26E8807040C847219710DCDE6C8FD97669"/>
    <w:rsid w:val="0079758D"/>
    <w:rPr>
      <w:rFonts w:eastAsiaTheme="minorHAnsi"/>
      <w:lang w:eastAsia="en-US"/>
    </w:rPr>
  </w:style>
  <w:style w:type="paragraph" w:customStyle="1" w:styleId="71035D5C4DF64F88AB7F0ED0D296E2AC11">
    <w:name w:val="71035D5C4DF64F88AB7F0ED0D296E2AC11"/>
    <w:rsid w:val="0079758D"/>
    <w:rPr>
      <w:rFonts w:eastAsiaTheme="minorHAnsi"/>
      <w:lang w:eastAsia="en-US"/>
    </w:rPr>
  </w:style>
  <w:style w:type="paragraph" w:customStyle="1" w:styleId="40B74DAC9A094E48BA86ED3F04EBDA5E11">
    <w:name w:val="40B74DAC9A094E48BA86ED3F04EBDA5E11"/>
    <w:rsid w:val="0079758D"/>
    <w:rPr>
      <w:rFonts w:eastAsiaTheme="minorHAnsi"/>
      <w:lang w:eastAsia="en-US"/>
    </w:rPr>
  </w:style>
  <w:style w:type="paragraph" w:customStyle="1" w:styleId="06600661F79C40F08D0E4357DA97FD4967">
    <w:name w:val="06600661F79C40F08D0E4357DA97FD4967"/>
    <w:rsid w:val="0079758D"/>
    <w:rPr>
      <w:rFonts w:eastAsiaTheme="minorHAnsi"/>
      <w:lang w:eastAsia="en-US"/>
    </w:rPr>
  </w:style>
  <w:style w:type="paragraph" w:customStyle="1" w:styleId="D480537F21794986A6C4F38A8444CDBB67">
    <w:name w:val="D480537F21794986A6C4F38A8444CDBB67"/>
    <w:rsid w:val="0079758D"/>
    <w:rPr>
      <w:rFonts w:eastAsiaTheme="minorHAnsi"/>
      <w:lang w:eastAsia="en-US"/>
    </w:rPr>
  </w:style>
  <w:style w:type="paragraph" w:customStyle="1" w:styleId="506AF024FA8647C99640A19D609A216535">
    <w:name w:val="506AF024FA8647C99640A19D609A216535"/>
    <w:rsid w:val="0079758D"/>
    <w:rPr>
      <w:rFonts w:eastAsiaTheme="minorHAnsi"/>
      <w:lang w:eastAsia="en-US"/>
    </w:rPr>
  </w:style>
  <w:style w:type="paragraph" w:customStyle="1" w:styleId="5CB382CB6C7C4576B9B486BD3A58305735">
    <w:name w:val="5CB382CB6C7C4576B9B486BD3A58305735"/>
    <w:rsid w:val="0079758D"/>
    <w:rPr>
      <w:rFonts w:eastAsiaTheme="minorHAnsi"/>
      <w:lang w:eastAsia="en-US"/>
    </w:rPr>
  </w:style>
  <w:style w:type="paragraph" w:customStyle="1" w:styleId="7C2F80E14BBA484D90688C4AE62ACA9435">
    <w:name w:val="7C2F80E14BBA484D90688C4AE62ACA9435"/>
    <w:rsid w:val="0079758D"/>
    <w:rPr>
      <w:rFonts w:eastAsiaTheme="minorHAnsi"/>
      <w:lang w:eastAsia="en-US"/>
    </w:rPr>
  </w:style>
  <w:style w:type="paragraph" w:customStyle="1" w:styleId="E4D274BD615D42609833F04F1696BD0635">
    <w:name w:val="E4D274BD615D42609833F04F1696BD0635"/>
    <w:rsid w:val="0079758D"/>
    <w:rPr>
      <w:rFonts w:eastAsiaTheme="minorHAnsi"/>
      <w:lang w:eastAsia="en-US"/>
    </w:rPr>
  </w:style>
  <w:style w:type="paragraph" w:customStyle="1" w:styleId="9CE6D408E54747EA81448121C6029AEC35">
    <w:name w:val="9CE6D408E54747EA81448121C6029AEC35"/>
    <w:rsid w:val="0079758D"/>
    <w:rPr>
      <w:rFonts w:eastAsiaTheme="minorHAnsi"/>
      <w:lang w:eastAsia="en-US"/>
    </w:rPr>
  </w:style>
  <w:style w:type="paragraph" w:customStyle="1" w:styleId="5D0C2EF094B548669826687E591CBA6C22">
    <w:name w:val="5D0C2EF094B548669826687E591CBA6C22"/>
    <w:rsid w:val="0079758D"/>
    <w:rPr>
      <w:rFonts w:eastAsiaTheme="minorHAnsi"/>
      <w:lang w:eastAsia="en-US"/>
    </w:rPr>
  </w:style>
  <w:style w:type="paragraph" w:customStyle="1" w:styleId="95E1ED89E22F40D0B23A16785ABB6CFF22">
    <w:name w:val="95E1ED89E22F40D0B23A16785ABB6CFF22"/>
    <w:rsid w:val="0079758D"/>
    <w:rPr>
      <w:rFonts w:eastAsiaTheme="minorHAnsi"/>
      <w:lang w:eastAsia="en-US"/>
    </w:rPr>
  </w:style>
  <w:style w:type="paragraph" w:customStyle="1" w:styleId="0436EFBBB60445D48732028D0AE681A222">
    <w:name w:val="0436EFBBB60445D48732028D0AE681A222"/>
    <w:rsid w:val="0079758D"/>
    <w:rPr>
      <w:rFonts w:eastAsiaTheme="minorHAnsi"/>
      <w:lang w:eastAsia="en-US"/>
    </w:rPr>
  </w:style>
  <w:style w:type="paragraph" w:customStyle="1" w:styleId="80722124B6A245049694E1E2A1125B9922">
    <w:name w:val="80722124B6A245049694E1E2A1125B9922"/>
    <w:rsid w:val="0079758D"/>
    <w:rPr>
      <w:rFonts w:eastAsiaTheme="minorHAnsi"/>
      <w:lang w:eastAsia="en-US"/>
    </w:rPr>
  </w:style>
  <w:style w:type="paragraph" w:customStyle="1" w:styleId="59D025EDFB9A4C46B879033F83958F3922">
    <w:name w:val="59D025EDFB9A4C46B879033F83958F3922"/>
    <w:rsid w:val="0079758D"/>
    <w:rPr>
      <w:rFonts w:eastAsiaTheme="minorHAnsi"/>
      <w:lang w:eastAsia="en-US"/>
    </w:rPr>
  </w:style>
  <w:style w:type="paragraph" w:customStyle="1" w:styleId="6FC35A8ED85C499A9E3C4AF06FBB377622">
    <w:name w:val="6FC35A8ED85C499A9E3C4AF06FBB377622"/>
    <w:rsid w:val="0079758D"/>
    <w:rPr>
      <w:rFonts w:eastAsiaTheme="minorHAnsi"/>
      <w:lang w:eastAsia="en-US"/>
    </w:rPr>
  </w:style>
  <w:style w:type="paragraph" w:customStyle="1" w:styleId="73AF4CF245664B53ADCF4AAE353F7DA4">
    <w:name w:val="73AF4CF245664B53ADCF4AAE353F7DA4"/>
    <w:rsid w:val="0079758D"/>
    <w:rPr>
      <w:rFonts w:eastAsiaTheme="minorHAnsi"/>
      <w:lang w:eastAsia="en-US"/>
    </w:rPr>
  </w:style>
  <w:style w:type="paragraph" w:customStyle="1" w:styleId="415BAC7266C648A4B727CE23B658522B">
    <w:name w:val="415BAC7266C648A4B727CE23B658522B"/>
    <w:rsid w:val="0079758D"/>
    <w:rPr>
      <w:rFonts w:eastAsiaTheme="minorHAnsi"/>
      <w:lang w:eastAsia="en-US"/>
    </w:rPr>
  </w:style>
  <w:style w:type="paragraph" w:customStyle="1" w:styleId="490334BC01E04D5BB83D83CE2CC5E800">
    <w:name w:val="490334BC01E04D5BB83D83CE2CC5E800"/>
    <w:rsid w:val="0079758D"/>
    <w:rPr>
      <w:rFonts w:eastAsiaTheme="minorHAnsi"/>
      <w:lang w:eastAsia="en-US"/>
    </w:rPr>
  </w:style>
  <w:style w:type="paragraph" w:customStyle="1" w:styleId="D15F48130CE74CC3911CD34CB2367D3D63">
    <w:name w:val="D15F48130CE74CC3911CD34CB2367D3D63"/>
    <w:rsid w:val="0079758D"/>
    <w:rPr>
      <w:rFonts w:eastAsiaTheme="minorHAnsi"/>
      <w:lang w:eastAsia="en-US"/>
    </w:rPr>
  </w:style>
  <w:style w:type="paragraph" w:customStyle="1" w:styleId="FA104066C23E43B089F9ACE778ED17A842">
    <w:name w:val="FA104066C23E43B089F9ACE778ED17A842"/>
    <w:rsid w:val="0079758D"/>
    <w:rPr>
      <w:rFonts w:eastAsiaTheme="minorHAnsi"/>
      <w:lang w:eastAsia="en-US"/>
    </w:rPr>
  </w:style>
  <w:style w:type="paragraph" w:customStyle="1" w:styleId="AD3DF1FC638C4724AE22AB434740680B70">
    <w:name w:val="AD3DF1FC638C4724AE22AB434740680B70"/>
    <w:rsid w:val="0079758D"/>
    <w:rPr>
      <w:rFonts w:eastAsiaTheme="minorHAnsi"/>
      <w:lang w:eastAsia="en-US"/>
    </w:rPr>
  </w:style>
  <w:style w:type="paragraph" w:customStyle="1" w:styleId="26E8807040C847219710DCDE6C8FD97670">
    <w:name w:val="26E8807040C847219710DCDE6C8FD97670"/>
    <w:rsid w:val="0079758D"/>
    <w:rPr>
      <w:rFonts w:eastAsiaTheme="minorHAnsi"/>
      <w:lang w:eastAsia="en-US"/>
    </w:rPr>
  </w:style>
  <w:style w:type="paragraph" w:customStyle="1" w:styleId="71035D5C4DF64F88AB7F0ED0D296E2AC12">
    <w:name w:val="71035D5C4DF64F88AB7F0ED0D296E2AC12"/>
    <w:rsid w:val="0079758D"/>
    <w:rPr>
      <w:rFonts w:eastAsiaTheme="minorHAnsi"/>
      <w:lang w:eastAsia="en-US"/>
    </w:rPr>
  </w:style>
  <w:style w:type="paragraph" w:customStyle="1" w:styleId="40B74DAC9A094E48BA86ED3F04EBDA5E12">
    <w:name w:val="40B74DAC9A094E48BA86ED3F04EBDA5E12"/>
    <w:rsid w:val="0079758D"/>
    <w:rPr>
      <w:rFonts w:eastAsiaTheme="minorHAnsi"/>
      <w:lang w:eastAsia="en-US"/>
    </w:rPr>
  </w:style>
  <w:style w:type="paragraph" w:customStyle="1" w:styleId="06600661F79C40F08D0E4357DA97FD4968">
    <w:name w:val="06600661F79C40F08D0E4357DA97FD4968"/>
    <w:rsid w:val="0079758D"/>
    <w:rPr>
      <w:rFonts w:eastAsiaTheme="minorHAnsi"/>
      <w:lang w:eastAsia="en-US"/>
    </w:rPr>
  </w:style>
  <w:style w:type="paragraph" w:customStyle="1" w:styleId="D480537F21794986A6C4F38A8444CDBB68">
    <w:name w:val="D480537F21794986A6C4F38A8444CDBB68"/>
    <w:rsid w:val="0079758D"/>
    <w:rPr>
      <w:rFonts w:eastAsiaTheme="minorHAnsi"/>
      <w:lang w:eastAsia="en-US"/>
    </w:rPr>
  </w:style>
  <w:style w:type="paragraph" w:customStyle="1" w:styleId="506AF024FA8647C99640A19D609A216536">
    <w:name w:val="506AF024FA8647C99640A19D609A216536"/>
    <w:rsid w:val="0079758D"/>
    <w:rPr>
      <w:rFonts w:eastAsiaTheme="minorHAnsi"/>
      <w:lang w:eastAsia="en-US"/>
    </w:rPr>
  </w:style>
  <w:style w:type="paragraph" w:customStyle="1" w:styleId="5CB382CB6C7C4576B9B486BD3A58305736">
    <w:name w:val="5CB382CB6C7C4576B9B486BD3A58305736"/>
    <w:rsid w:val="0079758D"/>
    <w:rPr>
      <w:rFonts w:eastAsiaTheme="minorHAnsi"/>
      <w:lang w:eastAsia="en-US"/>
    </w:rPr>
  </w:style>
  <w:style w:type="paragraph" w:customStyle="1" w:styleId="7C2F80E14BBA484D90688C4AE62ACA9436">
    <w:name w:val="7C2F80E14BBA484D90688C4AE62ACA9436"/>
    <w:rsid w:val="0079758D"/>
    <w:rPr>
      <w:rFonts w:eastAsiaTheme="minorHAnsi"/>
      <w:lang w:eastAsia="en-US"/>
    </w:rPr>
  </w:style>
  <w:style w:type="paragraph" w:customStyle="1" w:styleId="E4D274BD615D42609833F04F1696BD0636">
    <w:name w:val="E4D274BD615D42609833F04F1696BD0636"/>
    <w:rsid w:val="0079758D"/>
    <w:rPr>
      <w:rFonts w:eastAsiaTheme="minorHAnsi"/>
      <w:lang w:eastAsia="en-US"/>
    </w:rPr>
  </w:style>
  <w:style w:type="paragraph" w:customStyle="1" w:styleId="9CE6D408E54747EA81448121C6029AEC36">
    <w:name w:val="9CE6D408E54747EA81448121C6029AEC36"/>
    <w:rsid w:val="0079758D"/>
    <w:rPr>
      <w:rFonts w:eastAsiaTheme="minorHAnsi"/>
      <w:lang w:eastAsia="en-US"/>
    </w:rPr>
  </w:style>
  <w:style w:type="paragraph" w:customStyle="1" w:styleId="5D0C2EF094B548669826687E591CBA6C23">
    <w:name w:val="5D0C2EF094B548669826687E591CBA6C23"/>
    <w:rsid w:val="0079758D"/>
    <w:rPr>
      <w:rFonts w:eastAsiaTheme="minorHAnsi"/>
      <w:lang w:eastAsia="en-US"/>
    </w:rPr>
  </w:style>
  <w:style w:type="paragraph" w:customStyle="1" w:styleId="95E1ED89E22F40D0B23A16785ABB6CFF23">
    <w:name w:val="95E1ED89E22F40D0B23A16785ABB6CFF23"/>
    <w:rsid w:val="0079758D"/>
    <w:rPr>
      <w:rFonts w:eastAsiaTheme="minorHAnsi"/>
      <w:lang w:eastAsia="en-US"/>
    </w:rPr>
  </w:style>
  <w:style w:type="paragraph" w:customStyle="1" w:styleId="0436EFBBB60445D48732028D0AE681A223">
    <w:name w:val="0436EFBBB60445D48732028D0AE681A223"/>
    <w:rsid w:val="0079758D"/>
    <w:rPr>
      <w:rFonts w:eastAsiaTheme="minorHAnsi"/>
      <w:lang w:eastAsia="en-US"/>
    </w:rPr>
  </w:style>
  <w:style w:type="paragraph" w:customStyle="1" w:styleId="80722124B6A245049694E1E2A1125B9923">
    <w:name w:val="80722124B6A245049694E1E2A1125B9923"/>
    <w:rsid w:val="0079758D"/>
    <w:rPr>
      <w:rFonts w:eastAsiaTheme="minorHAnsi"/>
      <w:lang w:eastAsia="en-US"/>
    </w:rPr>
  </w:style>
  <w:style w:type="paragraph" w:customStyle="1" w:styleId="59D025EDFB9A4C46B879033F83958F3923">
    <w:name w:val="59D025EDFB9A4C46B879033F83958F3923"/>
    <w:rsid w:val="0079758D"/>
    <w:rPr>
      <w:rFonts w:eastAsiaTheme="minorHAnsi"/>
      <w:lang w:eastAsia="en-US"/>
    </w:rPr>
  </w:style>
  <w:style w:type="paragraph" w:customStyle="1" w:styleId="6FC35A8ED85C499A9E3C4AF06FBB377623">
    <w:name w:val="6FC35A8ED85C499A9E3C4AF06FBB377623"/>
    <w:rsid w:val="0079758D"/>
    <w:rPr>
      <w:rFonts w:eastAsiaTheme="minorHAnsi"/>
      <w:lang w:eastAsia="en-US"/>
    </w:rPr>
  </w:style>
  <w:style w:type="paragraph" w:customStyle="1" w:styleId="73AF4CF245664B53ADCF4AAE353F7DA41">
    <w:name w:val="73AF4CF245664B53ADCF4AAE353F7DA41"/>
    <w:rsid w:val="0079758D"/>
    <w:rPr>
      <w:rFonts w:eastAsiaTheme="minorHAnsi"/>
      <w:lang w:eastAsia="en-US"/>
    </w:rPr>
  </w:style>
  <w:style w:type="paragraph" w:customStyle="1" w:styleId="415BAC7266C648A4B727CE23B658522B1">
    <w:name w:val="415BAC7266C648A4B727CE23B658522B1"/>
    <w:rsid w:val="0079758D"/>
    <w:rPr>
      <w:rFonts w:eastAsiaTheme="minorHAnsi"/>
      <w:lang w:eastAsia="en-US"/>
    </w:rPr>
  </w:style>
  <w:style w:type="paragraph" w:customStyle="1" w:styleId="490334BC01E04D5BB83D83CE2CC5E8001">
    <w:name w:val="490334BC01E04D5BB83D83CE2CC5E8001"/>
    <w:rsid w:val="0079758D"/>
    <w:rPr>
      <w:rFonts w:eastAsiaTheme="minorHAnsi"/>
      <w:lang w:eastAsia="en-US"/>
    </w:rPr>
  </w:style>
  <w:style w:type="paragraph" w:customStyle="1" w:styleId="6F7F44739BAD43F78513845C5F6A7A3D">
    <w:name w:val="6F7F44739BAD43F78513845C5F6A7A3D"/>
    <w:rsid w:val="00757C87"/>
  </w:style>
  <w:style w:type="paragraph" w:customStyle="1" w:styleId="AB7B259DC4CE4BC8BEF7D96389F28EFB">
    <w:name w:val="AB7B259DC4CE4BC8BEF7D96389F28EFB"/>
    <w:rsid w:val="00757C87"/>
  </w:style>
  <w:style w:type="paragraph" w:customStyle="1" w:styleId="81AA69A1FA1F4C41B40A2416580B8573">
    <w:name w:val="81AA69A1FA1F4C41B40A2416580B8573"/>
    <w:rsid w:val="00757C87"/>
  </w:style>
  <w:style w:type="paragraph" w:customStyle="1" w:styleId="B99A1F45831642EEA161A2D3F13A3DAD">
    <w:name w:val="B99A1F45831642EEA161A2D3F13A3DAD"/>
    <w:rsid w:val="00757C87"/>
  </w:style>
  <w:style w:type="paragraph" w:customStyle="1" w:styleId="842EDEAE52804A759CED72A257278662">
    <w:name w:val="842EDEAE52804A759CED72A257278662"/>
    <w:rsid w:val="00757C87"/>
  </w:style>
  <w:style w:type="paragraph" w:customStyle="1" w:styleId="D15F48130CE74CC3911CD34CB2367D3D64">
    <w:name w:val="D15F48130CE74CC3911CD34CB2367D3D64"/>
    <w:rsid w:val="00757C87"/>
    <w:rPr>
      <w:rFonts w:eastAsiaTheme="minorHAnsi"/>
      <w:lang w:eastAsia="en-US"/>
    </w:rPr>
  </w:style>
  <w:style w:type="paragraph" w:customStyle="1" w:styleId="FA104066C23E43B089F9ACE778ED17A843">
    <w:name w:val="FA104066C23E43B089F9ACE778ED17A843"/>
    <w:rsid w:val="00757C87"/>
    <w:rPr>
      <w:rFonts w:eastAsiaTheme="minorHAnsi"/>
      <w:lang w:eastAsia="en-US"/>
    </w:rPr>
  </w:style>
  <w:style w:type="paragraph" w:customStyle="1" w:styleId="AD3DF1FC638C4724AE22AB434740680B71">
    <w:name w:val="AD3DF1FC638C4724AE22AB434740680B71"/>
    <w:rsid w:val="00757C87"/>
    <w:rPr>
      <w:rFonts w:eastAsiaTheme="minorHAnsi"/>
      <w:lang w:eastAsia="en-US"/>
    </w:rPr>
  </w:style>
  <w:style w:type="paragraph" w:customStyle="1" w:styleId="26E8807040C847219710DCDE6C8FD97671">
    <w:name w:val="26E8807040C847219710DCDE6C8FD97671"/>
    <w:rsid w:val="00757C87"/>
    <w:rPr>
      <w:rFonts w:eastAsiaTheme="minorHAnsi"/>
      <w:lang w:eastAsia="en-US"/>
    </w:rPr>
  </w:style>
  <w:style w:type="paragraph" w:customStyle="1" w:styleId="71035D5C4DF64F88AB7F0ED0D296E2AC13">
    <w:name w:val="71035D5C4DF64F88AB7F0ED0D296E2AC13"/>
    <w:rsid w:val="00757C87"/>
    <w:rPr>
      <w:rFonts w:eastAsiaTheme="minorHAnsi"/>
      <w:lang w:eastAsia="en-US"/>
    </w:rPr>
  </w:style>
  <w:style w:type="paragraph" w:customStyle="1" w:styleId="40B74DAC9A094E48BA86ED3F04EBDA5E13">
    <w:name w:val="40B74DAC9A094E48BA86ED3F04EBDA5E13"/>
    <w:rsid w:val="00757C87"/>
    <w:rPr>
      <w:rFonts w:eastAsiaTheme="minorHAnsi"/>
      <w:lang w:eastAsia="en-US"/>
    </w:rPr>
  </w:style>
  <w:style w:type="paragraph" w:customStyle="1" w:styleId="06600661F79C40F08D0E4357DA97FD4969">
    <w:name w:val="06600661F79C40F08D0E4357DA97FD4969"/>
    <w:rsid w:val="00757C87"/>
    <w:rPr>
      <w:rFonts w:eastAsiaTheme="minorHAnsi"/>
      <w:lang w:eastAsia="en-US"/>
    </w:rPr>
  </w:style>
  <w:style w:type="paragraph" w:customStyle="1" w:styleId="D480537F21794986A6C4F38A8444CDBB69">
    <w:name w:val="D480537F21794986A6C4F38A8444CDBB69"/>
    <w:rsid w:val="00757C87"/>
    <w:rPr>
      <w:rFonts w:eastAsiaTheme="minorHAnsi"/>
      <w:lang w:eastAsia="en-US"/>
    </w:rPr>
  </w:style>
  <w:style w:type="paragraph" w:customStyle="1" w:styleId="506AF024FA8647C99640A19D609A216537">
    <w:name w:val="506AF024FA8647C99640A19D609A216537"/>
    <w:rsid w:val="00757C87"/>
    <w:rPr>
      <w:rFonts w:eastAsiaTheme="minorHAnsi"/>
      <w:lang w:eastAsia="en-US"/>
    </w:rPr>
  </w:style>
  <w:style w:type="paragraph" w:customStyle="1" w:styleId="5CB382CB6C7C4576B9B486BD3A58305737">
    <w:name w:val="5CB382CB6C7C4576B9B486BD3A58305737"/>
    <w:rsid w:val="00757C87"/>
    <w:rPr>
      <w:rFonts w:eastAsiaTheme="minorHAnsi"/>
      <w:lang w:eastAsia="en-US"/>
    </w:rPr>
  </w:style>
  <w:style w:type="paragraph" w:customStyle="1" w:styleId="7C2F80E14BBA484D90688C4AE62ACA9437">
    <w:name w:val="7C2F80E14BBA484D90688C4AE62ACA9437"/>
    <w:rsid w:val="00757C87"/>
    <w:rPr>
      <w:rFonts w:eastAsiaTheme="minorHAnsi"/>
      <w:lang w:eastAsia="en-US"/>
    </w:rPr>
  </w:style>
  <w:style w:type="paragraph" w:customStyle="1" w:styleId="E4D274BD615D42609833F04F1696BD0637">
    <w:name w:val="E4D274BD615D42609833F04F1696BD0637"/>
    <w:rsid w:val="00757C87"/>
    <w:rPr>
      <w:rFonts w:eastAsiaTheme="minorHAnsi"/>
      <w:lang w:eastAsia="en-US"/>
    </w:rPr>
  </w:style>
  <w:style w:type="paragraph" w:customStyle="1" w:styleId="9CE6D408E54747EA81448121C6029AEC37">
    <w:name w:val="9CE6D408E54747EA81448121C6029AEC37"/>
    <w:rsid w:val="00757C87"/>
    <w:rPr>
      <w:rFonts w:eastAsiaTheme="minorHAnsi"/>
      <w:lang w:eastAsia="en-US"/>
    </w:rPr>
  </w:style>
  <w:style w:type="paragraph" w:customStyle="1" w:styleId="5D0C2EF094B548669826687E591CBA6C24">
    <w:name w:val="5D0C2EF094B548669826687E591CBA6C24"/>
    <w:rsid w:val="00757C87"/>
    <w:rPr>
      <w:rFonts w:eastAsiaTheme="minorHAnsi"/>
      <w:lang w:eastAsia="en-US"/>
    </w:rPr>
  </w:style>
  <w:style w:type="paragraph" w:customStyle="1" w:styleId="95E1ED89E22F40D0B23A16785ABB6CFF24">
    <w:name w:val="95E1ED89E22F40D0B23A16785ABB6CFF24"/>
    <w:rsid w:val="00757C87"/>
    <w:rPr>
      <w:rFonts w:eastAsiaTheme="minorHAnsi"/>
      <w:lang w:eastAsia="en-US"/>
    </w:rPr>
  </w:style>
  <w:style w:type="paragraph" w:customStyle="1" w:styleId="0436EFBBB60445D48732028D0AE681A224">
    <w:name w:val="0436EFBBB60445D48732028D0AE681A224"/>
    <w:rsid w:val="00757C87"/>
    <w:rPr>
      <w:rFonts w:eastAsiaTheme="minorHAnsi"/>
      <w:lang w:eastAsia="en-US"/>
    </w:rPr>
  </w:style>
  <w:style w:type="paragraph" w:customStyle="1" w:styleId="80722124B6A245049694E1E2A1125B9924">
    <w:name w:val="80722124B6A245049694E1E2A1125B9924"/>
    <w:rsid w:val="00757C87"/>
    <w:rPr>
      <w:rFonts w:eastAsiaTheme="minorHAnsi"/>
      <w:lang w:eastAsia="en-US"/>
    </w:rPr>
  </w:style>
  <w:style w:type="paragraph" w:customStyle="1" w:styleId="59D025EDFB9A4C46B879033F83958F3924">
    <w:name w:val="59D025EDFB9A4C46B879033F83958F3924"/>
    <w:rsid w:val="00757C87"/>
    <w:rPr>
      <w:rFonts w:eastAsiaTheme="minorHAnsi"/>
      <w:lang w:eastAsia="en-US"/>
    </w:rPr>
  </w:style>
  <w:style w:type="paragraph" w:customStyle="1" w:styleId="6FC35A8ED85C499A9E3C4AF06FBB377624">
    <w:name w:val="6FC35A8ED85C499A9E3C4AF06FBB377624"/>
    <w:rsid w:val="00757C87"/>
    <w:rPr>
      <w:rFonts w:eastAsiaTheme="minorHAnsi"/>
      <w:lang w:eastAsia="en-US"/>
    </w:rPr>
  </w:style>
  <w:style w:type="paragraph" w:customStyle="1" w:styleId="3C08196E12D241909F89AFE8D2E9A554">
    <w:name w:val="3C08196E12D241909F89AFE8D2E9A554"/>
    <w:rsid w:val="00757C87"/>
    <w:rPr>
      <w:rFonts w:eastAsiaTheme="minorHAnsi"/>
      <w:lang w:eastAsia="en-US"/>
    </w:rPr>
  </w:style>
  <w:style w:type="paragraph" w:customStyle="1" w:styleId="6F7F44739BAD43F78513845C5F6A7A3D1">
    <w:name w:val="6F7F44739BAD43F78513845C5F6A7A3D1"/>
    <w:rsid w:val="00757C87"/>
    <w:rPr>
      <w:rFonts w:eastAsiaTheme="minorHAnsi"/>
      <w:lang w:eastAsia="en-US"/>
    </w:rPr>
  </w:style>
  <w:style w:type="paragraph" w:customStyle="1" w:styleId="AB7B259DC4CE4BC8BEF7D96389F28EFB1">
    <w:name w:val="AB7B259DC4CE4BC8BEF7D96389F28EFB1"/>
    <w:rsid w:val="00757C87"/>
    <w:rPr>
      <w:rFonts w:eastAsiaTheme="minorHAnsi"/>
      <w:lang w:eastAsia="en-US"/>
    </w:rPr>
  </w:style>
  <w:style w:type="paragraph" w:customStyle="1" w:styleId="81AA69A1FA1F4C41B40A2416580B85731">
    <w:name w:val="81AA69A1FA1F4C41B40A2416580B85731"/>
    <w:rsid w:val="00757C87"/>
    <w:rPr>
      <w:rFonts w:eastAsiaTheme="minorHAnsi"/>
      <w:lang w:eastAsia="en-US"/>
    </w:rPr>
  </w:style>
  <w:style w:type="paragraph" w:customStyle="1" w:styleId="B99A1F45831642EEA161A2D3F13A3DAD1">
    <w:name w:val="B99A1F45831642EEA161A2D3F13A3DAD1"/>
    <w:rsid w:val="00757C87"/>
    <w:rPr>
      <w:rFonts w:eastAsiaTheme="minorHAnsi"/>
      <w:lang w:eastAsia="en-US"/>
    </w:rPr>
  </w:style>
  <w:style w:type="paragraph" w:customStyle="1" w:styleId="842EDEAE52804A759CED72A2572786621">
    <w:name w:val="842EDEAE52804A759CED72A2572786621"/>
    <w:rsid w:val="00757C87"/>
    <w:rPr>
      <w:rFonts w:eastAsiaTheme="minorHAnsi"/>
      <w:lang w:eastAsia="en-US"/>
    </w:rPr>
  </w:style>
  <w:style w:type="paragraph" w:customStyle="1" w:styleId="D15F48130CE74CC3911CD34CB2367D3D65">
    <w:name w:val="D15F48130CE74CC3911CD34CB2367D3D65"/>
    <w:rsid w:val="00B27199"/>
    <w:rPr>
      <w:rFonts w:eastAsiaTheme="minorHAnsi"/>
      <w:lang w:eastAsia="en-US"/>
    </w:rPr>
  </w:style>
  <w:style w:type="paragraph" w:customStyle="1" w:styleId="FA104066C23E43B089F9ACE778ED17A844">
    <w:name w:val="FA104066C23E43B089F9ACE778ED17A844"/>
    <w:rsid w:val="00B27199"/>
    <w:rPr>
      <w:rFonts w:eastAsiaTheme="minorHAnsi"/>
      <w:lang w:eastAsia="en-US"/>
    </w:rPr>
  </w:style>
  <w:style w:type="paragraph" w:customStyle="1" w:styleId="AD3DF1FC638C4724AE22AB434740680B72">
    <w:name w:val="AD3DF1FC638C4724AE22AB434740680B72"/>
    <w:rsid w:val="00B27199"/>
    <w:rPr>
      <w:rFonts w:eastAsiaTheme="minorHAnsi"/>
      <w:lang w:eastAsia="en-US"/>
    </w:rPr>
  </w:style>
  <w:style w:type="paragraph" w:customStyle="1" w:styleId="26E8807040C847219710DCDE6C8FD97672">
    <w:name w:val="26E8807040C847219710DCDE6C8FD97672"/>
    <w:rsid w:val="00B27199"/>
    <w:rPr>
      <w:rFonts w:eastAsiaTheme="minorHAnsi"/>
      <w:lang w:eastAsia="en-US"/>
    </w:rPr>
  </w:style>
  <w:style w:type="paragraph" w:customStyle="1" w:styleId="71035D5C4DF64F88AB7F0ED0D296E2AC14">
    <w:name w:val="71035D5C4DF64F88AB7F0ED0D296E2AC14"/>
    <w:rsid w:val="00B27199"/>
    <w:rPr>
      <w:rFonts w:eastAsiaTheme="minorHAnsi"/>
      <w:lang w:eastAsia="en-US"/>
    </w:rPr>
  </w:style>
  <w:style w:type="paragraph" w:customStyle="1" w:styleId="40B74DAC9A094E48BA86ED3F04EBDA5E14">
    <w:name w:val="40B74DAC9A094E48BA86ED3F04EBDA5E14"/>
    <w:rsid w:val="00B27199"/>
    <w:rPr>
      <w:rFonts w:eastAsiaTheme="minorHAnsi"/>
      <w:lang w:eastAsia="en-US"/>
    </w:rPr>
  </w:style>
  <w:style w:type="paragraph" w:customStyle="1" w:styleId="06600661F79C40F08D0E4357DA97FD4970">
    <w:name w:val="06600661F79C40F08D0E4357DA97FD4970"/>
    <w:rsid w:val="00B27199"/>
    <w:rPr>
      <w:rFonts w:eastAsiaTheme="minorHAnsi"/>
      <w:lang w:eastAsia="en-US"/>
    </w:rPr>
  </w:style>
  <w:style w:type="paragraph" w:customStyle="1" w:styleId="D480537F21794986A6C4F38A8444CDBB70">
    <w:name w:val="D480537F21794986A6C4F38A8444CDBB70"/>
    <w:rsid w:val="00B27199"/>
    <w:rPr>
      <w:rFonts w:eastAsiaTheme="minorHAnsi"/>
      <w:lang w:eastAsia="en-US"/>
    </w:rPr>
  </w:style>
  <w:style w:type="paragraph" w:customStyle="1" w:styleId="506AF024FA8647C99640A19D609A216538">
    <w:name w:val="506AF024FA8647C99640A19D609A216538"/>
    <w:rsid w:val="00B27199"/>
    <w:rPr>
      <w:rFonts w:eastAsiaTheme="minorHAnsi"/>
      <w:lang w:eastAsia="en-US"/>
    </w:rPr>
  </w:style>
  <w:style w:type="paragraph" w:customStyle="1" w:styleId="5CB382CB6C7C4576B9B486BD3A58305738">
    <w:name w:val="5CB382CB6C7C4576B9B486BD3A58305738"/>
    <w:rsid w:val="00B27199"/>
    <w:rPr>
      <w:rFonts w:eastAsiaTheme="minorHAnsi"/>
      <w:lang w:eastAsia="en-US"/>
    </w:rPr>
  </w:style>
  <w:style w:type="paragraph" w:customStyle="1" w:styleId="7C2F80E14BBA484D90688C4AE62ACA9438">
    <w:name w:val="7C2F80E14BBA484D90688C4AE62ACA9438"/>
    <w:rsid w:val="00B27199"/>
    <w:rPr>
      <w:rFonts w:eastAsiaTheme="minorHAnsi"/>
      <w:lang w:eastAsia="en-US"/>
    </w:rPr>
  </w:style>
  <w:style w:type="paragraph" w:customStyle="1" w:styleId="E4D274BD615D42609833F04F1696BD0638">
    <w:name w:val="E4D274BD615D42609833F04F1696BD0638"/>
    <w:rsid w:val="00B27199"/>
    <w:rPr>
      <w:rFonts w:eastAsiaTheme="minorHAnsi"/>
      <w:lang w:eastAsia="en-US"/>
    </w:rPr>
  </w:style>
  <w:style w:type="paragraph" w:customStyle="1" w:styleId="9CE6D408E54747EA81448121C6029AEC38">
    <w:name w:val="9CE6D408E54747EA81448121C6029AEC38"/>
    <w:rsid w:val="00B27199"/>
    <w:rPr>
      <w:rFonts w:eastAsiaTheme="minorHAnsi"/>
      <w:lang w:eastAsia="en-US"/>
    </w:rPr>
  </w:style>
  <w:style w:type="paragraph" w:customStyle="1" w:styleId="5D0C2EF094B548669826687E591CBA6C25">
    <w:name w:val="5D0C2EF094B548669826687E591CBA6C25"/>
    <w:rsid w:val="00B27199"/>
    <w:rPr>
      <w:rFonts w:eastAsiaTheme="minorHAnsi"/>
      <w:lang w:eastAsia="en-US"/>
    </w:rPr>
  </w:style>
  <w:style w:type="paragraph" w:customStyle="1" w:styleId="95E1ED89E22F40D0B23A16785ABB6CFF25">
    <w:name w:val="95E1ED89E22F40D0B23A16785ABB6CFF25"/>
    <w:rsid w:val="00B27199"/>
    <w:rPr>
      <w:rFonts w:eastAsiaTheme="minorHAnsi"/>
      <w:lang w:eastAsia="en-US"/>
    </w:rPr>
  </w:style>
  <w:style w:type="paragraph" w:customStyle="1" w:styleId="0436EFBBB60445D48732028D0AE681A225">
    <w:name w:val="0436EFBBB60445D48732028D0AE681A225"/>
    <w:rsid w:val="00B27199"/>
    <w:rPr>
      <w:rFonts w:eastAsiaTheme="minorHAnsi"/>
      <w:lang w:eastAsia="en-US"/>
    </w:rPr>
  </w:style>
  <w:style w:type="paragraph" w:customStyle="1" w:styleId="80722124B6A245049694E1E2A1125B9925">
    <w:name w:val="80722124B6A245049694E1E2A1125B9925"/>
    <w:rsid w:val="00B27199"/>
    <w:rPr>
      <w:rFonts w:eastAsiaTheme="minorHAnsi"/>
      <w:lang w:eastAsia="en-US"/>
    </w:rPr>
  </w:style>
  <w:style w:type="paragraph" w:customStyle="1" w:styleId="59D025EDFB9A4C46B879033F83958F3925">
    <w:name w:val="59D025EDFB9A4C46B879033F83958F3925"/>
    <w:rsid w:val="00B27199"/>
    <w:rPr>
      <w:rFonts w:eastAsiaTheme="minorHAnsi"/>
      <w:lang w:eastAsia="en-US"/>
    </w:rPr>
  </w:style>
  <w:style w:type="paragraph" w:customStyle="1" w:styleId="6FC35A8ED85C499A9E3C4AF06FBB377625">
    <w:name w:val="6FC35A8ED85C499A9E3C4AF06FBB377625"/>
    <w:rsid w:val="00B27199"/>
    <w:rPr>
      <w:rFonts w:eastAsiaTheme="minorHAnsi"/>
      <w:lang w:eastAsia="en-US"/>
    </w:rPr>
  </w:style>
  <w:style w:type="paragraph" w:customStyle="1" w:styleId="3C08196E12D241909F89AFE8D2E9A5541">
    <w:name w:val="3C08196E12D241909F89AFE8D2E9A5541"/>
    <w:rsid w:val="00B27199"/>
    <w:rPr>
      <w:rFonts w:eastAsiaTheme="minorHAnsi"/>
      <w:lang w:eastAsia="en-US"/>
    </w:rPr>
  </w:style>
  <w:style w:type="paragraph" w:customStyle="1" w:styleId="6F7F44739BAD43F78513845C5F6A7A3D2">
    <w:name w:val="6F7F44739BAD43F78513845C5F6A7A3D2"/>
    <w:rsid w:val="00B27199"/>
    <w:rPr>
      <w:rFonts w:eastAsiaTheme="minorHAnsi"/>
      <w:lang w:eastAsia="en-US"/>
    </w:rPr>
  </w:style>
  <w:style w:type="paragraph" w:customStyle="1" w:styleId="AB7B259DC4CE4BC8BEF7D96389F28EFB2">
    <w:name w:val="AB7B259DC4CE4BC8BEF7D96389F28EFB2"/>
    <w:rsid w:val="00B27199"/>
    <w:rPr>
      <w:rFonts w:eastAsiaTheme="minorHAnsi"/>
      <w:lang w:eastAsia="en-US"/>
    </w:rPr>
  </w:style>
  <w:style w:type="paragraph" w:customStyle="1" w:styleId="81AA69A1FA1F4C41B40A2416580B85732">
    <w:name w:val="81AA69A1FA1F4C41B40A2416580B85732"/>
    <w:rsid w:val="00B27199"/>
    <w:rPr>
      <w:rFonts w:eastAsiaTheme="minorHAnsi"/>
      <w:lang w:eastAsia="en-US"/>
    </w:rPr>
  </w:style>
  <w:style w:type="paragraph" w:customStyle="1" w:styleId="B99A1F45831642EEA161A2D3F13A3DAD2">
    <w:name w:val="B99A1F45831642EEA161A2D3F13A3DAD2"/>
    <w:rsid w:val="00B27199"/>
    <w:rPr>
      <w:rFonts w:eastAsiaTheme="minorHAnsi"/>
      <w:lang w:eastAsia="en-US"/>
    </w:rPr>
  </w:style>
  <w:style w:type="paragraph" w:customStyle="1" w:styleId="842EDEAE52804A759CED72A2572786622">
    <w:name w:val="842EDEAE52804A759CED72A2572786622"/>
    <w:rsid w:val="00B27199"/>
    <w:rPr>
      <w:rFonts w:eastAsiaTheme="minorHAnsi"/>
      <w:lang w:eastAsia="en-US"/>
    </w:rPr>
  </w:style>
  <w:style w:type="paragraph" w:customStyle="1" w:styleId="CA5CA1E8052C4573BA31165A7871E469">
    <w:name w:val="CA5CA1E8052C4573BA31165A7871E469"/>
    <w:rsid w:val="00B27199"/>
    <w:rPr>
      <w:rFonts w:eastAsiaTheme="minorHAnsi"/>
      <w:lang w:eastAsia="en-US"/>
    </w:rPr>
  </w:style>
  <w:style w:type="paragraph" w:customStyle="1" w:styleId="D15F48130CE74CC3911CD34CB2367D3D66">
    <w:name w:val="D15F48130CE74CC3911CD34CB2367D3D66"/>
    <w:rsid w:val="00DB0859"/>
    <w:rPr>
      <w:rFonts w:eastAsiaTheme="minorHAnsi"/>
      <w:lang w:eastAsia="en-US"/>
    </w:rPr>
  </w:style>
  <w:style w:type="paragraph" w:customStyle="1" w:styleId="FA104066C23E43B089F9ACE778ED17A845">
    <w:name w:val="FA104066C23E43B089F9ACE778ED17A845"/>
    <w:rsid w:val="00DB0859"/>
    <w:rPr>
      <w:rFonts w:eastAsiaTheme="minorHAnsi"/>
      <w:lang w:eastAsia="en-US"/>
    </w:rPr>
  </w:style>
  <w:style w:type="paragraph" w:customStyle="1" w:styleId="AD3DF1FC638C4724AE22AB434740680B73">
    <w:name w:val="AD3DF1FC638C4724AE22AB434740680B73"/>
    <w:rsid w:val="00DB0859"/>
    <w:rPr>
      <w:rFonts w:eastAsiaTheme="minorHAnsi"/>
      <w:lang w:eastAsia="en-US"/>
    </w:rPr>
  </w:style>
  <w:style w:type="paragraph" w:customStyle="1" w:styleId="26E8807040C847219710DCDE6C8FD97673">
    <w:name w:val="26E8807040C847219710DCDE6C8FD97673"/>
    <w:rsid w:val="00DB0859"/>
    <w:rPr>
      <w:rFonts w:eastAsiaTheme="minorHAnsi"/>
      <w:lang w:eastAsia="en-US"/>
    </w:rPr>
  </w:style>
  <w:style w:type="paragraph" w:customStyle="1" w:styleId="71035D5C4DF64F88AB7F0ED0D296E2AC15">
    <w:name w:val="71035D5C4DF64F88AB7F0ED0D296E2AC15"/>
    <w:rsid w:val="00DB0859"/>
    <w:rPr>
      <w:rFonts w:eastAsiaTheme="minorHAnsi"/>
      <w:lang w:eastAsia="en-US"/>
    </w:rPr>
  </w:style>
  <w:style w:type="paragraph" w:customStyle="1" w:styleId="40B74DAC9A094E48BA86ED3F04EBDA5E15">
    <w:name w:val="40B74DAC9A094E48BA86ED3F04EBDA5E15"/>
    <w:rsid w:val="00DB0859"/>
    <w:rPr>
      <w:rFonts w:eastAsiaTheme="minorHAnsi"/>
      <w:lang w:eastAsia="en-US"/>
    </w:rPr>
  </w:style>
  <w:style w:type="paragraph" w:customStyle="1" w:styleId="06600661F79C40F08D0E4357DA97FD4971">
    <w:name w:val="06600661F79C40F08D0E4357DA97FD4971"/>
    <w:rsid w:val="00DB0859"/>
    <w:rPr>
      <w:rFonts w:eastAsiaTheme="minorHAnsi"/>
      <w:lang w:eastAsia="en-US"/>
    </w:rPr>
  </w:style>
  <w:style w:type="paragraph" w:customStyle="1" w:styleId="D480537F21794986A6C4F38A8444CDBB71">
    <w:name w:val="D480537F21794986A6C4F38A8444CDBB71"/>
    <w:rsid w:val="00DB0859"/>
    <w:rPr>
      <w:rFonts w:eastAsiaTheme="minorHAnsi"/>
      <w:lang w:eastAsia="en-US"/>
    </w:rPr>
  </w:style>
  <w:style w:type="paragraph" w:customStyle="1" w:styleId="506AF024FA8647C99640A19D609A216539">
    <w:name w:val="506AF024FA8647C99640A19D609A216539"/>
    <w:rsid w:val="00DB0859"/>
    <w:rPr>
      <w:rFonts w:eastAsiaTheme="minorHAnsi"/>
      <w:lang w:eastAsia="en-US"/>
    </w:rPr>
  </w:style>
  <w:style w:type="paragraph" w:customStyle="1" w:styleId="5CB382CB6C7C4576B9B486BD3A58305739">
    <w:name w:val="5CB382CB6C7C4576B9B486BD3A58305739"/>
    <w:rsid w:val="00DB0859"/>
    <w:rPr>
      <w:rFonts w:eastAsiaTheme="minorHAnsi"/>
      <w:lang w:eastAsia="en-US"/>
    </w:rPr>
  </w:style>
  <w:style w:type="paragraph" w:customStyle="1" w:styleId="7C2F80E14BBA484D90688C4AE62ACA9439">
    <w:name w:val="7C2F80E14BBA484D90688C4AE62ACA9439"/>
    <w:rsid w:val="00DB0859"/>
    <w:rPr>
      <w:rFonts w:eastAsiaTheme="minorHAnsi"/>
      <w:lang w:eastAsia="en-US"/>
    </w:rPr>
  </w:style>
  <w:style w:type="paragraph" w:customStyle="1" w:styleId="E4D274BD615D42609833F04F1696BD0639">
    <w:name w:val="E4D274BD615D42609833F04F1696BD0639"/>
    <w:rsid w:val="00DB0859"/>
    <w:rPr>
      <w:rFonts w:eastAsiaTheme="minorHAnsi"/>
      <w:lang w:eastAsia="en-US"/>
    </w:rPr>
  </w:style>
  <w:style w:type="paragraph" w:customStyle="1" w:styleId="9CE6D408E54747EA81448121C6029AEC39">
    <w:name w:val="9CE6D408E54747EA81448121C6029AEC39"/>
    <w:rsid w:val="00DB0859"/>
    <w:rPr>
      <w:rFonts w:eastAsiaTheme="minorHAnsi"/>
      <w:lang w:eastAsia="en-US"/>
    </w:rPr>
  </w:style>
  <w:style w:type="paragraph" w:customStyle="1" w:styleId="5D0C2EF094B548669826687E591CBA6C26">
    <w:name w:val="5D0C2EF094B548669826687E591CBA6C26"/>
    <w:rsid w:val="00DB0859"/>
    <w:rPr>
      <w:rFonts w:eastAsiaTheme="minorHAnsi"/>
      <w:lang w:eastAsia="en-US"/>
    </w:rPr>
  </w:style>
  <w:style w:type="paragraph" w:customStyle="1" w:styleId="95E1ED89E22F40D0B23A16785ABB6CFF26">
    <w:name w:val="95E1ED89E22F40D0B23A16785ABB6CFF26"/>
    <w:rsid w:val="00DB0859"/>
    <w:rPr>
      <w:rFonts w:eastAsiaTheme="minorHAnsi"/>
      <w:lang w:eastAsia="en-US"/>
    </w:rPr>
  </w:style>
  <w:style w:type="paragraph" w:customStyle="1" w:styleId="0436EFBBB60445D48732028D0AE681A226">
    <w:name w:val="0436EFBBB60445D48732028D0AE681A226"/>
    <w:rsid w:val="00DB0859"/>
    <w:rPr>
      <w:rFonts w:eastAsiaTheme="minorHAnsi"/>
      <w:lang w:eastAsia="en-US"/>
    </w:rPr>
  </w:style>
  <w:style w:type="paragraph" w:customStyle="1" w:styleId="80722124B6A245049694E1E2A1125B9926">
    <w:name w:val="80722124B6A245049694E1E2A1125B9926"/>
    <w:rsid w:val="00DB0859"/>
    <w:rPr>
      <w:rFonts w:eastAsiaTheme="minorHAnsi"/>
      <w:lang w:eastAsia="en-US"/>
    </w:rPr>
  </w:style>
  <w:style w:type="paragraph" w:customStyle="1" w:styleId="59D025EDFB9A4C46B879033F83958F3926">
    <w:name w:val="59D025EDFB9A4C46B879033F83958F3926"/>
    <w:rsid w:val="00DB0859"/>
    <w:rPr>
      <w:rFonts w:eastAsiaTheme="minorHAnsi"/>
      <w:lang w:eastAsia="en-US"/>
    </w:rPr>
  </w:style>
  <w:style w:type="paragraph" w:customStyle="1" w:styleId="6FC35A8ED85C499A9E3C4AF06FBB377626">
    <w:name w:val="6FC35A8ED85C499A9E3C4AF06FBB377626"/>
    <w:rsid w:val="00DB0859"/>
    <w:rPr>
      <w:rFonts w:eastAsiaTheme="minorHAnsi"/>
      <w:lang w:eastAsia="en-US"/>
    </w:rPr>
  </w:style>
  <w:style w:type="paragraph" w:customStyle="1" w:styleId="3C08196E12D241909F89AFE8D2E9A5542">
    <w:name w:val="3C08196E12D241909F89AFE8D2E9A5542"/>
    <w:rsid w:val="00DB0859"/>
    <w:rPr>
      <w:rFonts w:eastAsiaTheme="minorHAnsi"/>
      <w:lang w:eastAsia="en-US"/>
    </w:rPr>
  </w:style>
  <w:style w:type="paragraph" w:customStyle="1" w:styleId="6F7F44739BAD43F78513845C5F6A7A3D3">
    <w:name w:val="6F7F44739BAD43F78513845C5F6A7A3D3"/>
    <w:rsid w:val="00DB0859"/>
    <w:rPr>
      <w:rFonts w:eastAsiaTheme="minorHAnsi"/>
      <w:lang w:eastAsia="en-US"/>
    </w:rPr>
  </w:style>
  <w:style w:type="paragraph" w:customStyle="1" w:styleId="AB7B259DC4CE4BC8BEF7D96389F28EFB3">
    <w:name w:val="AB7B259DC4CE4BC8BEF7D96389F28EFB3"/>
    <w:rsid w:val="00DB0859"/>
    <w:rPr>
      <w:rFonts w:eastAsiaTheme="minorHAnsi"/>
      <w:lang w:eastAsia="en-US"/>
    </w:rPr>
  </w:style>
  <w:style w:type="paragraph" w:customStyle="1" w:styleId="81AA69A1FA1F4C41B40A2416580B85733">
    <w:name w:val="81AA69A1FA1F4C41B40A2416580B85733"/>
    <w:rsid w:val="00DB0859"/>
    <w:rPr>
      <w:rFonts w:eastAsiaTheme="minorHAnsi"/>
      <w:lang w:eastAsia="en-US"/>
    </w:rPr>
  </w:style>
  <w:style w:type="paragraph" w:customStyle="1" w:styleId="B99A1F45831642EEA161A2D3F13A3DAD3">
    <w:name w:val="B99A1F45831642EEA161A2D3F13A3DAD3"/>
    <w:rsid w:val="00DB0859"/>
    <w:rPr>
      <w:rFonts w:eastAsiaTheme="minorHAnsi"/>
      <w:lang w:eastAsia="en-US"/>
    </w:rPr>
  </w:style>
  <w:style w:type="paragraph" w:customStyle="1" w:styleId="842EDEAE52804A759CED72A2572786623">
    <w:name w:val="842EDEAE52804A759CED72A2572786623"/>
    <w:rsid w:val="00DB0859"/>
    <w:rPr>
      <w:rFonts w:eastAsiaTheme="minorHAnsi"/>
      <w:lang w:eastAsia="en-US"/>
    </w:rPr>
  </w:style>
  <w:style w:type="paragraph" w:customStyle="1" w:styleId="CA5CA1E8052C4573BA31165A7871E4691">
    <w:name w:val="CA5CA1E8052C4573BA31165A7871E4691"/>
    <w:rsid w:val="00DB0859"/>
    <w:rPr>
      <w:rFonts w:eastAsiaTheme="minorHAnsi"/>
      <w:lang w:eastAsia="en-US"/>
    </w:rPr>
  </w:style>
  <w:style w:type="paragraph" w:customStyle="1" w:styleId="D15F48130CE74CC3911CD34CB2367D3D67">
    <w:name w:val="D15F48130CE74CC3911CD34CB2367D3D67"/>
    <w:rsid w:val="00CA691E"/>
    <w:rPr>
      <w:rFonts w:eastAsiaTheme="minorHAnsi"/>
      <w:lang w:eastAsia="en-US"/>
    </w:rPr>
  </w:style>
  <w:style w:type="paragraph" w:customStyle="1" w:styleId="FA104066C23E43B089F9ACE778ED17A846">
    <w:name w:val="FA104066C23E43B089F9ACE778ED17A846"/>
    <w:rsid w:val="00CA691E"/>
    <w:rPr>
      <w:rFonts w:eastAsiaTheme="minorHAnsi"/>
      <w:lang w:eastAsia="en-US"/>
    </w:rPr>
  </w:style>
  <w:style w:type="paragraph" w:customStyle="1" w:styleId="AD3DF1FC638C4724AE22AB434740680B74">
    <w:name w:val="AD3DF1FC638C4724AE22AB434740680B74"/>
    <w:rsid w:val="00CA691E"/>
    <w:rPr>
      <w:rFonts w:eastAsiaTheme="minorHAnsi"/>
      <w:lang w:eastAsia="en-US"/>
    </w:rPr>
  </w:style>
  <w:style w:type="paragraph" w:customStyle="1" w:styleId="26E8807040C847219710DCDE6C8FD97674">
    <w:name w:val="26E8807040C847219710DCDE6C8FD97674"/>
    <w:rsid w:val="00CA691E"/>
    <w:rPr>
      <w:rFonts w:eastAsiaTheme="minorHAnsi"/>
      <w:lang w:eastAsia="en-US"/>
    </w:rPr>
  </w:style>
  <w:style w:type="paragraph" w:customStyle="1" w:styleId="71035D5C4DF64F88AB7F0ED0D296E2AC16">
    <w:name w:val="71035D5C4DF64F88AB7F0ED0D296E2AC16"/>
    <w:rsid w:val="00CA691E"/>
    <w:rPr>
      <w:rFonts w:eastAsiaTheme="minorHAnsi"/>
      <w:lang w:eastAsia="en-US"/>
    </w:rPr>
  </w:style>
  <w:style w:type="paragraph" w:customStyle="1" w:styleId="40B74DAC9A094E48BA86ED3F04EBDA5E16">
    <w:name w:val="40B74DAC9A094E48BA86ED3F04EBDA5E16"/>
    <w:rsid w:val="00CA691E"/>
    <w:rPr>
      <w:rFonts w:eastAsiaTheme="minorHAnsi"/>
      <w:lang w:eastAsia="en-US"/>
    </w:rPr>
  </w:style>
  <w:style w:type="paragraph" w:customStyle="1" w:styleId="506AF024FA8647C99640A19D609A216540">
    <w:name w:val="506AF024FA8647C99640A19D609A216540"/>
    <w:rsid w:val="00CA691E"/>
    <w:rPr>
      <w:rFonts w:eastAsiaTheme="minorHAnsi"/>
      <w:lang w:eastAsia="en-US"/>
    </w:rPr>
  </w:style>
  <w:style w:type="paragraph" w:customStyle="1" w:styleId="5CB382CB6C7C4576B9B486BD3A58305740">
    <w:name w:val="5CB382CB6C7C4576B9B486BD3A58305740"/>
    <w:rsid w:val="00CA691E"/>
    <w:rPr>
      <w:rFonts w:eastAsiaTheme="minorHAnsi"/>
      <w:lang w:eastAsia="en-US"/>
    </w:rPr>
  </w:style>
  <w:style w:type="paragraph" w:customStyle="1" w:styleId="7C2F80E14BBA484D90688C4AE62ACA9440">
    <w:name w:val="7C2F80E14BBA484D90688C4AE62ACA9440"/>
    <w:rsid w:val="00CA691E"/>
    <w:rPr>
      <w:rFonts w:eastAsiaTheme="minorHAnsi"/>
      <w:lang w:eastAsia="en-US"/>
    </w:rPr>
  </w:style>
  <w:style w:type="paragraph" w:customStyle="1" w:styleId="E4D274BD615D42609833F04F1696BD0640">
    <w:name w:val="E4D274BD615D42609833F04F1696BD0640"/>
    <w:rsid w:val="00CA691E"/>
    <w:rPr>
      <w:rFonts w:eastAsiaTheme="minorHAnsi"/>
      <w:lang w:eastAsia="en-US"/>
    </w:rPr>
  </w:style>
  <w:style w:type="paragraph" w:customStyle="1" w:styleId="9CE6D408E54747EA81448121C6029AEC40">
    <w:name w:val="9CE6D408E54747EA81448121C6029AEC40"/>
    <w:rsid w:val="00CA691E"/>
    <w:rPr>
      <w:rFonts w:eastAsiaTheme="minorHAnsi"/>
      <w:lang w:eastAsia="en-US"/>
    </w:rPr>
  </w:style>
  <w:style w:type="paragraph" w:customStyle="1" w:styleId="726A6ADE2250426EBFAA0333C2C5AD6F">
    <w:name w:val="726A6ADE2250426EBFAA0333C2C5AD6F"/>
    <w:rsid w:val="00CA691E"/>
    <w:pPr>
      <w:ind w:left="720"/>
      <w:contextualSpacing/>
    </w:pPr>
    <w:rPr>
      <w:rFonts w:eastAsiaTheme="minorHAnsi"/>
      <w:lang w:eastAsia="en-US"/>
    </w:rPr>
  </w:style>
  <w:style w:type="paragraph" w:customStyle="1" w:styleId="B3B243BB7F6241498C12ED325322F083">
    <w:name w:val="B3B243BB7F6241498C12ED325322F083"/>
    <w:rsid w:val="00CA691E"/>
    <w:pPr>
      <w:ind w:left="720"/>
      <w:contextualSpacing/>
    </w:pPr>
    <w:rPr>
      <w:rFonts w:eastAsiaTheme="minorHAnsi"/>
      <w:lang w:eastAsia="en-US"/>
    </w:rPr>
  </w:style>
  <w:style w:type="paragraph" w:customStyle="1" w:styleId="4B30A61AD0524F5DA870266474A2AF7C">
    <w:name w:val="4B30A61AD0524F5DA870266474A2AF7C"/>
    <w:rsid w:val="00CA691E"/>
    <w:pPr>
      <w:ind w:left="720"/>
      <w:contextualSpacing/>
    </w:pPr>
    <w:rPr>
      <w:rFonts w:eastAsiaTheme="minorHAnsi"/>
      <w:lang w:eastAsia="en-US"/>
    </w:rPr>
  </w:style>
  <w:style w:type="paragraph" w:customStyle="1" w:styleId="9B60432BF94F49EDA57BD85E0432F994">
    <w:name w:val="9B60432BF94F49EDA57BD85E0432F994"/>
    <w:rsid w:val="00CA691E"/>
    <w:pPr>
      <w:ind w:left="720"/>
      <w:contextualSpacing/>
    </w:pPr>
    <w:rPr>
      <w:rFonts w:eastAsiaTheme="minorHAnsi"/>
      <w:lang w:eastAsia="en-US"/>
    </w:rPr>
  </w:style>
  <w:style w:type="paragraph" w:customStyle="1" w:styleId="3C08196E12D241909F89AFE8D2E9A5543">
    <w:name w:val="3C08196E12D241909F89AFE8D2E9A5543"/>
    <w:rsid w:val="00CA691E"/>
    <w:pPr>
      <w:ind w:left="720"/>
      <w:contextualSpacing/>
    </w:pPr>
    <w:rPr>
      <w:rFonts w:eastAsiaTheme="minorHAnsi"/>
      <w:lang w:eastAsia="en-US"/>
    </w:rPr>
  </w:style>
  <w:style w:type="paragraph" w:customStyle="1" w:styleId="6F7F44739BAD43F78513845C5F6A7A3D4">
    <w:name w:val="6F7F44739BAD43F78513845C5F6A7A3D4"/>
    <w:rsid w:val="00CA691E"/>
    <w:pPr>
      <w:ind w:left="720"/>
      <w:contextualSpacing/>
    </w:pPr>
    <w:rPr>
      <w:rFonts w:eastAsiaTheme="minorHAnsi"/>
      <w:lang w:eastAsia="en-US"/>
    </w:rPr>
  </w:style>
  <w:style w:type="paragraph" w:customStyle="1" w:styleId="AB7B259DC4CE4BC8BEF7D96389F28EFB4">
    <w:name w:val="AB7B259DC4CE4BC8BEF7D96389F28EFB4"/>
    <w:rsid w:val="00CA691E"/>
    <w:pPr>
      <w:ind w:left="720"/>
      <w:contextualSpacing/>
    </w:pPr>
    <w:rPr>
      <w:rFonts w:eastAsiaTheme="minorHAnsi"/>
      <w:lang w:eastAsia="en-US"/>
    </w:rPr>
  </w:style>
  <w:style w:type="paragraph" w:customStyle="1" w:styleId="81AA69A1FA1F4C41B40A2416580B85734">
    <w:name w:val="81AA69A1FA1F4C41B40A2416580B85734"/>
    <w:rsid w:val="00CA691E"/>
    <w:pPr>
      <w:ind w:left="720"/>
      <w:contextualSpacing/>
    </w:pPr>
    <w:rPr>
      <w:rFonts w:eastAsiaTheme="minorHAnsi"/>
      <w:lang w:eastAsia="en-US"/>
    </w:rPr>
  </w:style>
  <w:style w:type="paragraph" w:customStyle="1" w:styleId="B99A1F45831642EEA161A2D3F13A3DAD4">
    <w:name w:val="B99A1F45831642EEA161A2D3F13A3DAD4"/>
    <w:rsid w:val="00CA691E"/>
    <w:pPr>
      <w:ind w:left="720"/>
      <w:contextualSpacing/>
    </w:pPr>
    <w:rPr>
      <w:rFonts w:eastAsiaTheme="minorHAnsi"/>
      <w:lang w:eastAsia="en-US"/>
    </w:rPr>
  </w:style>
  <w:style w:type="paragraph" w:customStyle="1" w:styleId="842EDEAE52804A759CED72A2572786624">
    <w:name w:val="842EDEAE52804A759CED72A2572786624"/>
    <w:rsid w:val="00CA691E"/>
    <w:rPr>
      <w:rFonts w:eastAsiaTheme="minorHAnsi"/>
      <w:lang w:eastAsia="en-US"/>
    </w:rPr>
  </w:style>
  <w:style w:type="paragraph" w:customStyle="1" w:styleId="CA5CA1E8052C4573BA31165A7871E4692">
    <w:name w:val="CA5CA1E8052C4573BA31165A7871E4692"/>
    <w:rsid w:val="00CA691E"/>
    <w:rPr>
      <w:rFonts w:eastAsiaTheme="minorHAnsi"/>
      <w:lang w:eastAsia="en-US"/>
    </w:rPr>
  </w:style>
  <w:style w:type="paragraph" w:customStyle="1" w:styleId="D15F48130CE74CC3911CD34CB2367D3D68">
    <w:name w:val="D15F48130CE74CC3911CD34CB2367D3D68"/>
    <w:rsid w:val="00CA691E"/>
    <w:rPr>
      <w:rFonts w:eastAsiaTheme="minorHAnsi"/>
      <w:lang w:eastAsia="en-US"/>
    </w:rPr>
  </w:style>
  <w:style w:type="paragraph" w:customStyle="1" w:styleId="FA104066C23E43B089F9ACE778ED17A847">
    <w:name w:val="FA104066C23E43B089F9ACE778ED17A847"/>
    <w:rsid w:val="00CA691E"/>
    <w:rPr>
      <w:rFonts w:eastAsiaTheme="minorHAnsi"/>
      <w:lang w:eastAsia="en-US"/>
    </w:rPr>
  </w:style>
  <w:style w:type="paragraph" w:customStyle="1" w:styleId="AD3DF1FC638C4724AE22AB434740680B75">
    <w:name w:val="AD3DF1FC638C4724AE22AB434740680B75"/>
    <w:rsid w:val="00CA691E"/>
    <w:rPr>
      <w:rFonts w:eastAsiaTheme="minorHAnsi"/>
      <w:lang w:eastAsia="en-US"/>
    </w:rPr>
  </w:style>
  <w:style w:type="paragraph" w:customStyle="1" w:styleId="26E8807040C847219710DCDE6C8FD97675">
    <w:name w:val="26E8807040C847219710DCDE6C8FD97675"/>
    <w:rsid w:val="00CA691E"/>
    <w:rPr>
      <w:rFonts w:eastAsiaTheme="minorHAnsi"/>
      <w:lang w:eastAsia="en-US"/>
    </w:rPr>
  </w:style>
  <w:style w:type="paragraph" w:customStyle="1" w:styleId="71035D5C4DF64F88AB7F0ED0D296E2AC17">
    <w:name w:val="71035D5C4DF64F88AB7F0ED0D296E2AC17"/>
    <w:rsid w:val="00CA691E"/>
    <w:rPr>
      <w:rFonts w:eastAsiaTheme="minorHAnsi"/>
      <w:lang w:eastAsia="en-US"/>
    </w:rPr>
  </w:style>
  <w:style w:type="paragraph" w:customStyle="1" w:styleId="40B74DAC9A094E48BA86ED3F04EBDA5E17">
    <w:name w:val="40B74DAC9A094E48BA86ED3F04EBDA5E17"/>
    <w:rsid w:val="00CA691E"/>
    <w:rPr>
      <w:rFonts w:eastAsiaTheme="minorHAnsi"/>
      <w:lang w:eastAsia="en-US"/>
    </w:rPr>
  </w:style>
  <w:style w:type="paragraph" w:customStyle="1" w:styleId="506AF024FA8647C99640A19D609A216541">
    <w:name w:val="506AF024FA8647C99640A19D609A216541"/>
    <w:rsid w:val="00CA691E"/>
    <w:rPr>
      <w:rFonts w:eastAsiaTheme="minorHAnsi"/>
      <w:lang w:eastAsia="en-US"/>
    </w:rPr>
  </w:style>
  <w:style w:type="paragraph" w:customStyle="1" w:styleId="5CB382CB6C7C4576B9B486BD3A58305741">
    <w:name w:val="5CB382CB6C7C4576B9B486BD3A58305741"/>
    <w:rsid w:val="00CA691E"/>
    <w:rPr>
      <w:rFonts w:eastAsiaTheme="minorHAnsi"/>
      <w:lang w:eastAsia="en-US"/>
    </w:rPr>
  </w:style>
  <w:style w:type="paragraph" w:customStyle="1" w:styleId="7C2F80E14BBA484D90688C4AE62ACA9441">
    <w:name w:val="7C2F80E14BBA484D90688C4AE62ACA9441"/>
    <w:rsid w:val="00CA691E"/>
    <w:rPr>
      <w:rFonts w:eastAsiaTheme="minorHAnsi"/>
      <w:lang w:eastAsia="en-US"/>
    </w:rPr>
  </w:style>
  <w:style w:type="paragraph" w:customStyle="1" w:styleId="E4D274BD615D42609833F04F1696BD0641">
    <w:name w:val="E4D274BD615D42609833F04F1696BD0641"/>
    <w:rsid w:val="00CA691E"/>
    <w:rPr>
      <w:rFonts w:eastAsiaTheme="minorHAnsi"/>
      <w:lang w:eastAsia="en-US"/>
    </w:rPr>
  </w:style>
  <w:style w:type="paragraph" w:customStyle="1" w:styleId="9CE6D408E54747EA81448121C6029AEC41">
    <w:name w:val="9CE6D408E54747EA81448121C6029AEC41"/>
    <w:rsid w:val="00CA691E"/>
    <w:rPr>
      <w:rFonts w:eastAsiaTheme="minorHAnsi"/>
      <w:lang w:eastAsia="en-US"/>
    </w:rPr>
  </w:style>
  <w:style w:type="paragraph" w:customStyle="1" w:styleId="726A6ADE2250426EBFAA0333C2C5AD6F1">
    <w:name w:val="726A6ADE2250426EBFAA0333C2C5AD6F1"/>
    <w:rsid w:val="00CA691E"/>
    <w:pPr>
      <w:ind w:left="720"/>
      <w:contextualSpacing/>
    </w:pPr>
    <w:rPr>
      <w:rFonts w:eastAsiaTheme="minorHAnsi"/>
      <w:lang w:eastAsia="en-US"/>
    </w:rPr>
  </w:style>
  <w:style w:type="paragraph" w:customStyle="1" w:styleId="B3B243BB7F6241498C12ED325322F0831">
    <w:name w:val="B3B243BB7F6241498C12ED325322F0831"/>
    <w:rsid w:val="00CA691E"/>
    <w:pPr>
      <w:ind w:left="720"/>
      <w:contextualSpacing/>
    </w:pPr>
    <w:rPr>
      <w:rFonts w:eastAsiaTheme="minorHAnsi"/>
      <w:lang w:eastAsia="en-US"/>
    </w:rPr>
  </w:style>
  <w:style w:type="paragraph" w:customStyle="1" w:styleId="4B30A61AD0524F5DA870266474A2AF7C1">
    <w:name w:val="4B30A61AD0524F5DA870266474A2AF7C1"/>
    <w:rsid w:val="00CA691E"/>
    <w:pPr>
      <w:ind w:left="720"/>
      <w:contextualSpacing/>
    </w:pPr>
    <w:rPr>
      <w:rFonts w:eastAsiaTheme="minorHAnsi"/>
      <w:lang w:eastAsia="en-US"/>
    </w:rPr>
  </w:style>
  <w:style w:type="paragraph" w:customStyle="1" w:styleId="9B60432BF94F49EDA57BD85E0432F9941">
    <w:name w:val="9B60432BF94F49EDA57BD85E0432F9941"/>
    <w:rsid w:val="00CA691E"/>
    <w:pPr>
      <w:ind w:left="720"/>
      <w:contextualSpacing/>
    </w:pPr>
    <w:rPr>
      <w:rFonts w:eastAsiaTheme="minorHAnsi"/>
      <w:lang w:eastAsia="en-US"/>
    </w:rPr>
  </w:style>
  <w:style w:type="paragraph" w:customStyle="1" w:styleId="CF5B1E747A8246649EF10C35793A970B">
    <w:name w:val="CF5B1E747A8246649EF10C35793A970B"/>
    <w:rsid w:val="00CA691E"/>
    <w:pPr>
      <w:ind w:left="720"/>
      <w:contextualSpacing/>
    </w:pPr>
    <w:rPr>
      <w:rFonts w:eastAsiaTheme="minorHAnsi"/>
      <w:lang w:eastAsia="en-US"/>
    </w:rPr>
  </w:style>
  <w:style w:type="paragraph" w:customStyle="1" w:styleId="D3AB99CBDDE34FF1965898C7FBD7A4BE">
    <w:name w:val="D3AB99CBDDE34FF1965898C7FBD7A4BE"/>
    <w:rsid w:val="00CA691E"/>
    <w:pPr>
      <w:ind w:left="720"/>
      <w:contextualSpacing/>
    </w:pPr>
    <w:rPr>
      <w:rFonts w:eastAsiaTheme="minorHAnsi"/>
      <w:lang w:eastAsia="en-US"/>
    </w:rPr>
  </w:style>
  <w:style w:type="paragraph" w:customStyle="1" w:styleId="3A0452D9FB284538B81AAA99A303A512">
    <w:name w:val="3A0452D9FB284538B81AAA99A303A512"/>
    <w:rsid w:val="00CA691E"/>
    <w:pPr>
      <w:ind w:left="720"/>
      <w:contextualSpacing/>
    </w:pPr>
    <w:rPr>
      <w:rFonts w:eastAsiaTheme="minorHAnsi"/>
      <w:lang w:eastAsia="en-US"/>
    </w:rPr>
  </w:style>
  <w:style w:type="paragraph" w:customStyle="1" w:styleId="69BA0F3725F34266B6BED53E96FB6A5C">
    <w:name w:val="69BA0F3725F34266B6BED53E96FB6A5C"/>
    <w:rsid w:val="00CA691E"/>
    <w:pPr>
      <w:ind w:left="720"/>
      <w:contextualSpacing/>
    </w:pPr>
    <w:rPr>
      <w:rFonts w:eastAsiaTheme="minorHAnsi"/>
      <w:lang w:eastAsia="en-US"/>
    </w:rPr>
  </w:style>
  <w:style w:type="paragraph" w:customStyle="1" w:styleId="EC4A243C2301471F9CD404ADEA709331">
    <w:name w:val="EC4A243C2301471F9CD404ADEA709331"/>
    <w:rsid w:val="00C61E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03E19-C1D9-478B-A68B-2A8D861D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B7D8B9B</Template>
  <TotalTime>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2</cp:revision>
  <dcterms:created xsi:type="dcterms:W3CDTF">2021-10-13T03:34:00Z</dcterms:created>
  <dcterms:modified xsi:type="dcterms:W3CDTF">2021-10-13T03:34:00Z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1604818251</vt:i4>
  </property>
  <property fmtid="{D5CDD505-2E9C-101B-9397-08002B2CF9AE}" pid="3" name="_NewReviewCycle">
    <vt:lpwstr/>
  </property>
  <property fmtid="{D5CDD505-2E9C-101B-9397-08002B2CF9AE}" pid="4" name="_EmailSubject">
    <vt:lpwstr>Civil Justice Website and Selfies Guide</vt:lpwstr>
  </property>
  <property fmtid="{D5CDD505-2E9C-101B-9397-08002B2CF9AE}" pid="5" name="_AuthorEmail">
    <vt:lpwstr>Nicholas.Paterson@justice.govt.nz</vt:lpwstr>
  </property>
  <property fmtid="{D5CDD505-2E9C-101B-9397-08002B2CF9AE}" pid="6" name="_AuthorEmailDisplayName">
    <vt:lpwstr>Paterson, Nicholas</vt:lpwstr>
  </property>
  <property fmtid="{D5CDD505-2E9C-101B-9397-08002B2CF9AE}" pid="7" name="_ReviewingToolsShownOnce">
    <vt:lpwstr/>
  </property>
</Properties>
</file>